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0" w:type="auto"/>
        <w:tblInd w:w="59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210A1F" w:rsidTr="00210A1F">
        <w:tc>
          <w:tcPr>
            <w:tcW w:w="3369" w:type="dxa"/>
          </w:tcPr>
          <w:p w:rsidR="00210A1F" w:rsidRDefault="00210A1F" w:rsidP="00210A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127D"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10A1F" w:rsidRDefault="00210A1F" w:rsidP="0092067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127D">
              <w:rPr>
                <w:rFonts w:ascii="Times New Roman" w:hAnsi="Times New Roman" w:cs="Times New Roman"/>
                <w:sz w:val="26"/>
                <w:szCs w:val="26"/>
              </w:rPr>
              <w:t>постановлением администрации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B1BAF">
              <w:rPr>
                <w:rFonts w:ascii="Times New Roman" w:hAnsi="Times New Roman" w:cs="Times New Roman"/>
                <w:sz w:val="26"/>
                <w:szCs w:val="26"/>
              </w:rPr>
              <w:t xml:space="preserve">Хасанского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          о</w:t>
            </w:r>
            <w:r w:rsidRPr="00C10B5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63110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31.03.2025 г.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9206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3110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550</w:t>
            </w:r>
            <w:r w:rsidR="00920675">
              <w:rPr>
                <w:rFonts w:ascii="Times New Roman" w:hAnsi="Times New Roman" w:cs="Times New Roman"/>
                <w:sz w:val="26"/>
                <w:szCs w:val="26"/>
              </w:rPr>
              <w:t>-па</w:t>
            </w:r>
          </w:p>
        </w:tc>
      </w:tr>
    </w:tbl>
    <w:p w:rsidR="00FF5242" w:rsidRDefault="00FF5242" w:rsidP="00210A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61E9A" w:rsidRPr="00C5127D" w:rsidRDefault="00E61E9A" w:rsidP="00210A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03AE8" w:rsidRPr="00C5127D" w:rsidRDefault="00486472" w:rsidP="00B7070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27D">
        <w:rPr>
          <w:rFonts w:ascii="Times New Roman" w:hAnsi="Times New Roman" w:cs="Times New Roman"/>
          <w:b/>
          <w:sz w:val="26"/>
          <w:szCs w:val="26"/>
        </w:rPr>
        <w:t>Сводный годовой доклад</w:t>
      </w:r>
    </w:p>
    <w:p w:rsidR="00A74D1A" w:rsidRPr="00C5127D" w:rsidRDefault="00672518" w:rsidP="0092067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27D">
        <w:rPr>
          <w:rFonts w:ascii="Times New Roman" w:hAnsi="Times New Roman" w:cs="Times New Roman"/>
          <w:b/>
          <w:sz w:val="26"/>
          <w:szCs w:val="26"/>
        </w:rPr>
        <w:t>о</w:t>
      </w:r>
      <w:r w:rsidR="00486472" w:rsidRPr="00C5127D">
        <w:rPr>
          <w:rFonts w:ascii="Times New Roman" w:hAnsi="Times New Roman" w:cs="Times New Roman"/>
          <w:b/>
          <w:sz w:val="26"/>
          <w:szCs w:val="26"/>
        </w:rPr>
        <w:t xml:space="preserve"> ходе реализации и оценке </w:t>
      </w:r>
      <w:r w:rsidR="00DB11C7" w:rsidRPr="00C5127D">
        <w:rPr>
          <w:rFonts w:ascii="Times New Roman" w:hAnsi="Times New Roman" w:cs="Times New Roman"/>
          <w:b/>
          <w:sz w:val="26"/>
          <w:szCs w:val="26"/>
        </w:rPr>
        <w:t xml:space="preserve">эффективности </w:t>
      </w:r>
      <w:r w:rsidR="00DB11C7">
        <w:rPr>
          <w:rFonts w:ascii="Times New Roman" w:hAnsi="Times New Roman" w:cs="Times New Roman"/>
          <w:b/>
          <w:sz w:val="26"/>
          <w:szCs w:val="26"/>
        </w:rPr>
        <w:t>муниципальных</w:t>
      </w:r>
      <w:r w:rsidR="00486472" w:rsidRPr="00C5127D">
        <w:rPr>
          <w:rFonts w:ascii="Times New Roman" w:hAnsi="Times New Roman" w:cs="Times New Roman"/>
          <w:b/>
          <w:sz w:val="26"/>
          <w:szCs w:val="26"/>
        </w:rPr>
        <w:t xml:space="preserve"> программ</w:t>
      </w:r>
      <w:r w:rsidR="00F03AE8" w:rsidRPr="00C5127D">
        <w:rPr>
          <w:rFonts w:ascii="Times New Roman" w:hAnsi="Times New Roman" w:cs="Times New Roman"/>
          <w:b/>
          <w:sz w:val="26"/>
          <w:szCs w:val="26"/>
        </w:rPr>
        <w:t xml:space="preserve"> Хасанского муниципального </w:t>
      </w:r>
      <w:r w:rsidR="00DB11C7">
        <w:rPr>
          <w:rFonts w:ascii="Times New Roman" w:hAnsi="Times New Roman" w:cs="Times New Roman"/>
          <w:b/>
          <w:sz w:val="26"/>
          <w:szCs w:val="26"/>
        </w:rPr>
        <w:t>округа</w:t>
      </w:r>
      <w:r w:rsidR="0092067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03AE8" w:rsidRPr="00C5127D">
        <w:rPr>
          <w:rFonts w:ascii="Times New Roman" w:hAnsi="Times New Roman" w:cs="Times New Roman"/>
          <w:b/>
          <w:sz w:val="26"/>
          <w:szCs w:val="26"/>
        </w:rPr>
        <w:t>за</w:t>
      </w:r>
      <w:r w:rsidR="000703E8" w:rsidRPr="00C5127D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BC23FE">
        <w:rPr>
          <w:rFonts w:ascii="Times New Roman" w:hAnsi="Times New Roman" w:cs="Times New Roman"/>
          <w:b/>
          <w:sz w:val="26"/>
          <w:szCs w:val="26"/>
        </w:rPr>
        <w:t>2</w:t>
      </w:r>
      <w:r w:rsidR="00205552">
        <w:rPr>
          <w:rFonts w:ascii="Times New Roman" w:hAnsi="Times New Roman" w:cs="Times New Roman"/>
          <w:b/>
          <w:sz w:val="26"/>
          <w:szCs w:val="26"/>
        </w:rPr>
        <w:t>4</w:t>
      </w:r>
      <w:r w:rsidR="00DB11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703E8" w:rsidRPr="00C5127D">
        <w:rPr>
          <w:rFonts w:ascii="Times New Roman" w:hAnsi="Times New Roman" w:cs="Times New Roman"/>
          <w:b/>
          <w:sz w:val="26"/>
          <w:szCs w:val="26"/>
        </w:rPr>
        <w:t>год</w:t>
      </w:r>
    </w:p>
    <w:p w:rsidR="006B024B" w:rsidRPr="00C5127D" w:rsidRDefault="006B024B" w:rsidP="00B7070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1AD3" w:rsidRPr="00C5127D" w:rsidRDefault="009D2022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 xml:space="preserve">Сводный годовой доклад о ходе реализации и оценке эффективности муниципальных программ Хасанского муниципального </w:t>
      </w:r>
      <w:r w:rsidR="00DB11C7">
        <w:rPr>
          <w:rFonts w:ascii="Times New Roman" w:hAnsi="Times New Roman" w:cs="Times New Roman"/>
          <w:sz w:val="26"/>
          <w:szCs w:val="26"/>
        </w:rPr>
        <w:t>округа</w:t>
      </w:r>
      <w:r w:rsidR="00920675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>за 20</w:t>
      </w:r>
      <w:r w:rsidR="00C54F92">
        <w:rPr>
          <w:rFonts w:ascii="Times New Roman" w:hAnsi="Times New Roman" w:cs="Times New Roman"/>
          <w:sz w:val="26"/>
          <w:szCs w:val="26"/>
        </w:rPr>
        <w:t>2</w:t>
      </w:r>
      <w:r w:rsidR="00205552">
        <w:rPr>
          <w:rFonts w:ascii="Times New Roman" w:hAnsi="Times New Roman" w:cs="Times New Roman"/>
          <w:sz w:val="26"/>
          <w:szCs w:val="26"/>
        </w:rPr>
        <w:t>4</w:t>
      </w:r>
      <w:r w:rsidRPr="00C5127D">
        <w:rPr>
          <w:rFonts w:ascii="Times New Roman" w:hAnsi="Times New Roman" w:cs="Times New Roman"/>
          <w:sz w:val="26"/>
          <w:szCs w:val="26"/>
        </w:rPr>
        <w:t xml:space="preserve"> год  (далее – Доклад) подготовлен в соответствии с пунктом </w:t>
      </w:r>
      <w:r w:rsidR="00237D4B" w:rsidRPr="00C5127D">
        <w:rPr>
          <w:rFonts w:ascii="Times New Roman" w:hAnsi="Times New Roman" w:cs="Times New Roman"/>
          <w:sz w:val="26"/>
          <w:szCs w:val="26"/>
        </w:rPr>
        <w:t>6.</w:t>
      </w:r>
      <w:r w:rsidR="00450AE8">
        <w:rPr>
          <w:rFonts w:ascii="Times New Roman" w:hAnsi="Times New Roman" w:cs="Times New Roman"/>
          <w:sz w:val="26"/>
          <w:szCs w:val="26"/>
        </w:rPr>
        <w:t>5</w:t>
      </w:r>
      <w:r w:rsidR="00237D4B" w:rsidRPr="00C5127D">
        <w:rPr>
          <w:rFonts w:ascii="Times New Roman" w:hAnsi="Times New Roman" w:cs="Times New Roman"/>
          <w:sz w:val="26"/>
          <w:szCs w:val="26"/>
        </w:rPr>
        <w:t xml:space="preserve"> Порядка разработки, реализации и оценки эффективности муниципальных программ Хасанского муниципального </w:t>
      </w:r>
      <w:r w:rsidR="00000EDB">
        <w:rPr>
          <w:rFonts w:ascii="Times New Roman" w:hAnsi="Times New Roman" w:cs="Times New Roman"/>
          <w:sz w:val="26"/>
          <w:szCs w:val="26"/>
        </w:rPr>
        <w:t>округа</w:t>
      </w:r>
      <w:r w:rsidR="00237D4B" w:rsidRPr="00C5127D">
        <w:rPr>
          <w:rFonts w:ascii="Times New Roman" w:hAnsi="Times New Roman" w:cs="Times New Roman"/>
          <w:sz w:val="26"/>
          <w:szCs w:val="26"/>
        </w:rPr>
        <w:t xml:space="preserve">, утвержденного постановлением администрации Хасанского муниципального района от </w:t>
      </w:r>
      <w:r w:rsidR="00000EDB">
        <w:rPr>
          <w:rFonts w:ascii="Times New Roman" w:hAnsi="Times New Roman" w:cs="Times New Roman"/>
          <w:sz w:val="26"/>
          <w:szCs w:val="26"/>
        </w:rPr>
        <w:t>26 декабря</w:t>
      </w:r>
      <w:r w:rsidR="00237D4B" w:rsidRPr="00C5127D">
        <w:rPr>
          <w:rFonts w:ascii="Times New Roman" w:hAnsi="Times New Roman" w:cs="Times New Roman"/>
          <w:sz w:val="26"/>
          <w:szCs w:val="26"/>
        </w:rPr>
        <w:t xml:space="preserve"> 20</w:t>
      </w:r>
      <w:r w:rsidR="00000EDB">
        <w:rPr>
          <w:rFonts w:ascii="Times New Roman" w:hAnsi="Times New Roman" w:cs="Times New Roman"/>
          <w:sz w:val="26"/>
          <w:szCs w:val="26"/>
        </w:rPr>
        <w:t>22</w:t>
      </w:r>
      <w:r w:rsidR="00237D4B" w:rsidRPr="00C5127D">
        <w:rPr>
          <w:rFonts w:ascii="Times New Roman" w:hAnsi="Times New Roman" w:cs="Times New Roman"/>
          <w:sz w:val="26"/>
          <w:szCs w:val="26"/>
        </w:rPr>
        <w:t xml:space="preserve"> года</w:t>
      </w:r>
      <w:r w:rsidR="00DC6651">
        <w:rPr>
          <w:rFonts w:ascii="Times New Roman" w:hAnsi="Times New Roman" w:cs="Times New Roman"/>
          <w:sz w:val="26"/>
          <w:szCs w:val="26"/>
        </w:rPr>
        <w:t xml:space="preserve"> </w:t>
      </w:r>
      <w:r w:rsidR="00237D4B" w:rsidRPr="00C5127D">
        <w:rPr>
          <w:rFonts w:ascii="Times New Roman" w:hAnsi="Times New Roman" w:cs="Times New Roman"/>
          <w:sz w:val="26"/>
          <w:szCs w:val="26"/>
        </w:rPr>
        <w:t xml:space="preserve">№ </w:t>
      </w:r>
      <w:r w:rsidR="00000EDB">
        <w:rPr>
          <w:rFonts w:ascii="Times New Roman" w:hAnsi="Times New Roman" w:cs="Times New Roman"/>
          <w:sz w:val="26"/>
          <w:szCs w:val="26"/>
        </w:rPr>
        <w:t>1068</w:t>
      </w:r>
      <w:r w:rsidR="00237D4B" w:rsidRPr="00C5127D">
        <w:rPr>
          <w:rFonts w:ascii="Times New Roman" w:hAnsi="Times New Roman" w:cs="Times New Roman"/>
          <w:sz w:val="26"/>
          <w:szCs w:val="26"/>
        </w:rPr>
        <w:t xml:space="preserve">-па «Об утверждении порядка разработки, реализации и оценки эффективности муниципальных программ Хасанского муниципального </w:t>
      </w:r>
      <w:r w:rsidR="00000EDB">
        <w:rPr>
          <w:rFonts w:ascii="Times New Roman" w:hAnsi="Times New Roman" w:cs="Times New Roman"/>
          <w:sz w:val="26"/>
          <w:szCs w:val="26"/>
        </w:rPr>
        <w:t>округа</w:t>
      </w:r>
      <w:r w:rsidR="00237D4B" w:rsidRPr="00C5127D">
        <w:rPr>
          <w:rFonts w:ascii="Times New Roman" w:hAnsi="Times New Roman" w:cs="Times New Roman"/>
          <w:sz w:val="26"/>
          <w:szCs w:val="26"/>
        </w:rPr>
        <w:t>»</w:t>
      </w:r>
      <w:r w:rsidR="00DC6651">
        <w:rPr>
          <w:rFonts w:ascii="Times New Roman" w:hAnsi="Times New Roman" w:cs="Times New Roman"/>
          <w:sz w:val="26"/>
          <w:szCs w:val="26"/>
        </w:rPr>
        <w:t xml:space="preserve"> (далее – Порядок)</w:t>
      </w:r>
      <w:r w:rsidR="00CE1AD3" w:rsidRPr="00C5127D">
        <w:rPr>
          <w:rFonts w:ascii="Times New Roman" w:hAnsi="Times New Roman" w:cs="Times New Roman"/>
          <w:sz w:val="26"/>
          <w:szCs w:val="26"/>
        </w:rPr>
        <w:t>.</w:t>
      </w:r>
    </w:p>
    <w:p w:rsidR="00901BA8" w:rsidRPr="00C5127D" w:rsidRDefault="00CE1AD3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 xml:space="preserve">Доклад сформирован на основании </w:t>
      </w:r>
      <w:r w:rsidR="00857666" w:rsidRPr="00C5127D">
        <w:rPr>
          <w:rFonts w:ascii="Times New Roman" w:hAnsi="Times New Roman" w:cs="Times New Roman"/>
          <w:sz w:val="26"/>
          <w:szCs w:val="26"/>
        </w:rPr>
        <w:t xml:space="preserve">годовых </w:t>
      </w:r>
      <w:r w:rsidRPr="00C5127D">
        <w:rPr>
          <w:rFonts w:ascii="Times New Roman" w:hAnsi="Times New Roman" w:cs="Times New Roman"/>
          <w:sz w:val="26"/>
          <w:szCs w:val="26"/>
        </w:rPr>
        <w:t>отчетов</w:t>
      </w:r>
      <w:r w:rsidR="00237D4B"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 xml:space="preserve">о ходе реализации и оценке </w:t>
      </w:r>
      <w:r w:rsidR="00857666" w:rsidRPr="00C5127D">
        <w:rPr>
          <w:rFonts w:ascii="Times New Roman" w:hAnsi="Times New Roman" w:cs="Times New Roman"/>
          <w:sz w:val="26"/>
          <w:szCs w:val="26"/>
        </w:rPr>
        <w:t>эффективности</w:t>
      </w:r>
      <w:r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="00857666" w:rsidRPr="00C5127D">
        <w:rPr>
          <w:rFonts w:ascii="Times New Roman" w:hAnsi="Times New Roman" w:cs="Times New Roman"/>
          <w:sz w:val="26"/>
          <w:szCs w:val="26"/>
        </w:rPr>
        <w:t>муниципальных программ</w:t>
      </w:r>
      <w:r w:rsidR="00237D4B" w:rsidRPr="00C5127D">
        <w:rPr>
          <w:rFonts w:ascii="Times New Roman" w:hAnsi="Times New Roman" w:cs="Times New Roman"/>
          <w:sz w:val="26"/>
          <w:szCs w:val="26"/>
        </w:rPr>
        <w:t>, представленн</w:t>
      </w:r>
      <w:r w:rsidR="00857666" w:rsidRPr="00C5127D">
        <w:rPr>
          <w:rFonts w:ascii="Times New Roman" w:hAnsi="Times New Roman" w:cs="Times New Roman"/>
          <w:sz w:val="26"/>
          <w:szCs w:val="26"/>
        </w:rPr>
        <w:t>ых</w:t>
      </w:r>
      <w:r w:rsidR="00237D4B" w:rsidRPr="00C5127D">
        <w:rPr>
          <w:rFonts w:ascii="Times New Roman" w:hAnsi="Times New Roman" w:cs="Times New Roman"/>
          <w:sz w:val="26"/>
          <w:szCs w:val="26"/>
        </w:rPr>
        <w:t xml:space="preserve"> ответственными исполн</w:t>
      </w:r>
      <w:r w:rsidR="00F16D82" w:rsidRPr="00C5127D">
        <w:rPr>
          <w:rFonts w:ascii="Times New Roman" w:hAnsi="Times New Roman" w:cs="Times New Roman"/>
          <w:sz w:val="26"/>
          <w:szCs w:val="26"/>
        </w:rPr>
        <w:t>ителями муниципальных программ.</w:t>
      </w:r>
    </w:p>
    <w:p w:rsidR="005D27D0" w:rsidRDefault="006E64C7" w:rsidP="002726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>В 20</w:t>
      </w:r>
      <w:r w:rsidR="00935B98">
        <w:rPr>
          <w:rFonts w:ascii="Times New Roman" w:hAnsi="Times New Roman" w:cs="Times New Roman"/>
          <w:sz w:val="26"/>
          <w:szCs w:val="26"/>
        </w:rPr>
        <w:t>2</w:t>
      </w:r>
      <w:r w:rsidR="00205552">
        <w:rPr>
          <w:rFonts w:ascii="Times New Roman" w:hAnsi="Times New Roman" w:cs="Times New Roman"/>
          <w:sz w:val="26"/>
          <w:szCs w:val="26"/>
        </w:rPr>
        <w:t>4</w:t>
      </w:r>
      <w:r w:rsidR="00DB11C7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 xml:space="preserve">году </w:t>
      </w:r>
      <w:r w:rsidR="00901BA8" w:rsidRPr="00C5127D">
        <w:rPr>
          <w:rFonts w:ascii="Times New Roman" w:hAnsi="Times New Roman" w:cs="Times New Roman"/>
          <w:sz w:val="26"/>
          <w:szCs w:val="26"/>
        </w:rPr>
        <w:t>реализовывались мероприятия</w:t>
      </w:r>
      <w:r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="006B024B" w:rsidRPr="00C5127D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205552">
        <w:rPr>
          <w:rFonts w:ascii="Times New Roman" w:hAnsi="Times New Roman" w:cs="Times New Roman"/>
          <w:sz w:val="26"/>
          <w:szCs w:val="26"/>
        </w:rPr>
        <w:t>18</w:t>
      </w:r>
      <w:r w:rsidRPr="00544982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>муниципальных программ</w:t>
      </w:r>
      <w:r w:rsidR="00901BA8" w:rsidRPr="00C5127D">
        <w:rPr>
          <w:rFonts w:ascii="Times New Roman" w:hAnsi="Times New Roman" w:cs="Times New Roman"/>
          <w:sz w:val="26"/>
          <w:szCs w:val="26"/>
        </w:rPr>
        <w:t xml:space="preserve"> Хасанского муниципального </w:t>
      </w:r>
      <w:r w:rsidR="00DB11C7">
        <w:rPr>
          <w:rFonts w:ascii="Times New Roman" w:hAnsi="Times New Roman" w:cs="Times New Roman"/>
          <w:sz w:val="26"/>
          <w:szCs w:val="26"/>
        </w:rPr>
        <w:t>округа</w:t>
      </w:r>
      <w:r w:rsidR="000326A1" w:rsidRPr="00C5127D">
        <w:rPr>
          <w:rFonts w:ascii="Times New Roman" w:hAnsi="Times New Roman" w:cs="Times New Roman"/>
          <w:sz w:val="26"/>
          <w:szCs w:val="26"/>
        </w:rPr>
        <w:t xml:space="preserve">, </w:t>
      </w:r>
      <w:r w:rsidR="00857666" w:rsidRPr="00C5127D">
        <w:rPr>
          <w:rFonts w:ascii="Times New Roman" w:hAnsi="Times New Roman" w:cs="Times New Roman"/>
          <w:sz w:val="26"/>
          <w:szCs w:val="26"/>
        </w:rPr>
        <w:t xml:space="preserve">включенных в </w:t>
      </w:r>
      <w:r w:rsidR="00CE1AD3" w:rsidRPr="00C5127D">
        <w:rPr>
          <w:rFonts w:ascii="Times New Roman" w:hAnsi="Times New Roman" w:cs="Times New Roman"/>
          <w:sz w:val="26"/>
          <w:szCs w:val="26"/>
        </w:rPr>
        <w:t>переч</w:t>
      </w:r>
      <w:r w:rsidR="00C75B8B" w:rsidRPr="00C5127D">
        <w:rPr>
          <w:rFonts w:ascii="Times New Roman" w:hAnsi="Times New Roman" w:cs="Times New Roman"/>
          <w:sz w:val="26"/>
          <w:szCs w:val="26"/>
        </w:rPr>
        <w:t>е</w:t>
      </w:r>
      <w:r w:rsidR="00CE1AD3" w:rsidRPr="00C5127D">
        <w:rPr>
          <w:rFonts w:ascii="Times New Roman" w:hAnsi="Times New Roman" w:cs="Times New Roman"/>
          <w:sz w:val="26"/>
          <w:szCs w:val="26"/>
        </w:rPr>
        <w:t>н</w:t>
      </w:r>
      <w:r w:rsidR="00857666" w:rsidRPr="00C5127D">
        <w:rPr>
          <w:rFonts w:ascii="Times New Roman" w:hAnsi="Times New Roman" w:cs="Times New Roman"/>
          <w:sz w:val="26"/>
          <w:szCs w:val="26"/>
        </w:rPr>
        <w:t>ь</w:t>
      </w:r>
      <w:r w:rsidR="00CE1AD3" w:rsidRPr="00C5127D">
        <w:rPr>
          <w:rFonts w:ascii="Times New Roman" w:hAnsi="Times New Roman" w:cs="Times New Roman"/>
          <w:sz w:val="26"/>
          <w:szCs w:val="26"/>
        </w:rPr>
        <w:t xml:space="preserve"> муниципальных программ Хасанского муниципального </w:t>
      </w:r>
      <w:r w:rsidR="00DB11C7">
        <w:rPr>
          <w:rFonts w:ascii="Times New Roman" w:hAnsi="Times New Roman" w:cs="Times New Roman"/>
          <w:sz w:val="26"/>
          <w:szCs w:val="26"/>
        </w:rPr>
        <w:t>округа</w:t>
      </w:r>
      <w:r w:rsidR="00CE1AD3" w:rsidRPr="00C5127D">
        <w:rPr>
          <w:rFonts w:ascii="Times New Roman" w:hAnsi="Times New Roman" w:cs="Times New Roman"/>
          <w:sz w:val="26"/>
          <w:szCs w:val="26"/>
        </w:rPr>
        <w:t xml:space="preserve"> на 20</w:t>
      </w:r>
      <w:r w:rsidR="00935B98">
        <w:rPr>
          <w:rFonts w:ascii="Times New Roman" w:hAnsi="Times New Roman" w:cs="Times New Roman"/>
          <w:sz w:val="26"/>
          <w:szCs w:val="26"/>
        </w:rPr>
        <w:t>2</w:t>
      </w:r>
      <w:r w:rsidR="00205552">
        <w:rPr>
          <w:rFonts w:ascii="Times New Roman" w:hAnsi="Times New Roman" w:cs="Times New Roman"/>
          <w:sz w:val="26"/>
          <w:szCs w:val="26"/>
        </w:rPr>
        <w:t>4</w:t>
      </w:r>
      <w:r w:rsidR="00CE1AD3" w:rsidRPr="00C5127D">
        <w:rPr>
          <w:rFonts w:ascii="Times New Roman" w:hAnsi="Times New Roman" w:cs="Times New Roman"/>
          <w:sz w:val="26"/>
          <w:szCs w:val="26"/>
        </w:rPr>
        <w:t xml:space="preserve"> год, утвержденн</w:t>
      </w:r>
      <w:r w:rsidR="00857666" w:rsidRPr="00C5127D">
        <w:rPr>
          <w:rFonts w:ascii="Times New Roman" w:hAnsi="Times New Roman" w:cs="Times New Roman"/>
          <w:sz w:val="26"/>
          <w:szCs w:val="26"/>
        </w:rPr>
        <w:t>ый</w:t>
      </w:r>
      <w:r w:rsidR="00CE1AD3" w:rsidRPr="00C5127D">
        <w:rPr>
          <w:rFonts w:ascii="Times New Roman" w:hAnsi="Times New Roman" w:cs="Times New Roman"/>
          <w:sz w:val="26"/>
          <w:szCs w:val="26"/>
        </w:rPr>
        <w:t xml:space="preserve"> распоряжением администрации Хасанского муниципального </w:t>
      </w:r>
      <w:r w:rsidR="00DB11C7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27260B" w:rsidRPr="0027260B">
        <w:rPr>
          <w:rFonts w:ascii="Times New Roman" w:hAnsi="Times New Roman" w:cs="Times New Roman"/>
          <w:sz w:val="26"/>
          <w:szCs w:val="26"/>
        </w:rPr>
        <w:t xml:space="preserve">от </w:t>
      </w:r>
      <w:r w:rsidR="00205552">
        <w:rPr>
          <w:rFonts w:ascii="Times New Roman" w:hAnsi="Times New Roman" w:cs="Times New Roman"/>
          <w:sz w:val="26"/>
          <w:szCs w:val="26"/>
        </w:rPr>
        <w:t>01.08.2023</w:t>
      </w:r>
      <w:r w:rsidR="0027260B">
        <w:rPr>
          <w:rFonts w:ascii="Times New Roman" w:hAnsi="Times New Roman" w:cs="Times New Roman"/>
          <w:sz w:val="26"/>
          <w:szCs w:val="26"/>
        </w:rPr>
        <w:t xml:space="preserve"> </w:t>
      </w:r>
      <w:r w:rsidR="00000EDB">
        <w:rPr>
          <w:rFonts w:ascii="Times New Roman" w:hAnsi="Times New Roman" w:cs="Times New Roman"/>
          <w:sz w:val="26"/>
          <w:szCs w:val="26"/>
        </w:rPr>
        <w:t>№</w:t>
      </w:r>
      <w:r w:rsidR="00DB11C7">
        <w:rPr>
          <w:rFonts w:ascii="Times New Roman" w:hAnsi="Times New Roman" w:cs="Times New Roman"/>
          <w:sz w:val="26"/>
          <w:szCs w:val="26"/>
        </w:rPr>
        <w:t xml:space="preserve"> </w:t>
      </w:r>
      <w:r w:rsidR="00205552">
        <w:rPr>
          <w:rFonts w:ascii="Times New Roman" w:hAnsi="Times New Roman" w:cs="Times New Roman"/>
          <w:sz w:val="26"/>
          <w:szCs w:val="26"/>
        </w:rPr>
        <w:t>359</w:t>
      </w:r>
      <w:r w:rsidR="0027260B" w:rsidRPr="0027260B">
        <w:rPr>
          <w:rFonts w:ascii="Times New Roman" w:hAnsi="Times New Roman" w:cs="Times New Roman"/>
          <w:sz w:val="26"/>
          <w:szCs w:val="26"/>
        </w:rPr>
        <w:t>-ра</w:t>
      </w:r>
      <w:r w:rsidR="00E61E9A">
        <w:rPr>
          <w:rFonts w:ascii="Times New Roman" w:hAnsi="Times New Roman" w:cs="Times New Roman"/>
          <w:sz w:val="26"/>
          <w:szCs w:val="26"/>
        </w:rPr>
        <w:t>.</w:t>
      </w:r>
    </w:p>
    <w:p w:rsidR="00E61E9A" w:rsidRPr="00C5127D" w:rsidRDefault="00E61E9A" w:rsidP="002726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B11C7" w:rsidRDefault="00DB11C7" w:rsidP="00B7070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1BA8" w:rsidRPr="00C5127D" w:rsidRDefault="00901BA8" w:rsidP="00B7070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27D">
        <w:rPr>
          <w:rFonts w:ascii="Times New Roman" w:hAnsi="Times New Roman" w:cs="Times New Roman"/>
          <w:b/>
          <w:sz w:val="26"/>
          <w:szCs w:val="26"/>
        </w:rPr>
        <w:t>Информация об основных результатах реализации</w:t>
      </w:r>
    </w:p>
    <w:p w:rsidR="00901BA8" w:rsidRDefault="00901BA8" w:rsidP="00B7070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27D">
        <w:rPr>
          <w:rFonts w:ascii="Times New Roman" w:hAnsi="Times New Roman" w:cs="Times New Roman"/>
          <w:b/>
          <w:sz w:val="26"/>
          <w:szCs w:val="26"/>
        </w:rPr>
        <w:t>муниципальных программ за 20</w:t>
      </w:r>
      <w:r w:rsidR="00935B98">
        <w:rPr>
          <w:rFonts w:ascii="Times New Roman" w:hAnsi="Times New Roman" w:cs="Times New Roman"/>
          <w:b/>
          <w:sz w:val="26"/>
          <w:szCs w:val="26"/>
        </w:rPr>
        <w:t>2</w:t>
      </w:r>
      <w:r w:rsidR="00205552">
        <w:rPr>
          <w:rFonts w:ascii="Times New Roman" w:hAnsi="Times New Roman" w:cs="Times New Roman"/>
          <w:b/>
          <w:sz w:val="26"/>
          <w:szCs w:val="26"/>
        </w:rPr>
        <w:t>4</w:t>
      </w:r>
      <w:r w:rsidRPr="00C5127D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DB11C7" w:rsidRPr="00C5127D" w:rsidRDefault="00DB11C7" w:rsidP="00B7070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5D56" w:rsidRPr="00C5127D" w:rsidRDefault="00EA5D56" w:rsidP="00EA5D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 xml:space="preserve">Реализация муниципальных программ Хасанского муниципального </w:t>
      </w:r>
      <w:r w:rsidR="00DB11C7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C5127D">
        <w:rPr>
          <w:rFonts w:ascii="Times New Roman" w:hAnsi="Times New Roman" w:cs="Times New Roman"/>
          <w:sz w:val="26"/>
          <w:szCs w:val="26"/>
        </w:rPr>
        <w:t>осуществлялась за счет бюджетных средств (федерального, краевого и местного бюджетов).</w:t>
      </w:r>
    </w:p>
    <w:p w:rsidR="00672518" w:rsidRPr="00C5127D" w:rsidRDefault="00672518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lastRenderedPageBreak/>
        <w:t>Уточненный на 31.12.20</w:t>
      </w:r>
      <w:r w:rsidR="00935B98">
        <w:rPr>
          <w:rFonts w:ascii="Times New Roman" w:hAnsi="Times New Roman" w:cs="Times New Roman"/>
          <w:sz w:val="26"/>
          <w:szCs w:val="26"/>
        </w:rPr>
        <w:t>2</w:t>
      </w:r>
      <w:r w:rsidR="00205552">
        <w:rPr>
          <w:rFonts w:ascii="Times New Roman" w:hAnsi="Times New Roman" w:cs="Times New Roman"/>
          <w:sz w:val="26"/>
          <w:szCs w:val="26"/>
        </w:rPr>
        <w:t>4</w:t>
      </w:r>
      <w:r w:rsidRPr="00C5127D">
        <w:rPr>
          <w:rFonts w:ascii="Times New Roman" w:hAnsi="Times New Roman" w:cs="Times New Roman"/>
          <w:sz w:val="26"/>
          <w:szCs w:val="26"/>
        </w:rPr>
        <w:t xml:space="preserve"> г. п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лановый объем финансового обеспечения мероприятий </w:t>
      </w:r>
      <w:r w:rsidRPr="00C5127D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программ составил </w:t>
      </w:r>
      <w:r w:rsidR="00F92C03" w:rsidRPr="00F92C03">
        <w:rPr>
          <w:rFonts w:ascii="Times New Roman" w:hAnsi="Times New Roman" w:cs="Times New Roman"/>
          <w:sz w:val="26"/>
          <w:szCs w:val="26"/>
        </w:rPr>
        <w:t>1</w:t>
      </w:r>
      <w:r w:rsidR="00205552">
        <w:rPr>
          <w:rFonts w:ascii="Times New Roman" w:hAnsi="Times New Roman" w:cs="Times New Roman"/>
          <w:sz w:val="26"/>
          <w:szCs w:val="26"/>
        </w:rPr>
        <w:t xml:space="preserve"> 316 203,84 </w:t>
      </w:r>
      <w:r w:rsidR="00C75B8B" w:rsidRPr="00F92C03">
        <w:rPr>
          <w:rFonts w:ascii="Times New Roman" w:hAnsi="Times New Roman" w:cs="Times New Roman"/>
          <w:sz w:val="26"/>
          <w:szCs w:val="26"/>
        </w:rPr>
        <w:t>тыс. руб. Исполнение программных мероприятий за 20</w:t>
      </w:r>
      <w:r w:rsidR="00935B98" w:rsidRPr="00F92C03">
        <w:rPr>
          <w:rFonts w:ascii="Times New Roman" w:hAnsi="Times New Roman" w:cs="Times New Roman"/>
          <w:sz w:val="26"/>
          <w:szCs w:val="26"/>
        </w:rPr>
        <w:t>2</w:t>
      </w:r>
      <w:r w:rsidR="00205552">
        <w:rPr>
          <w:rFonts w:ascii="Times New Roman" w:hAnsi="Times New Roman" w:cs="Times New Roman"/>
          <w:sz w:val="26"/>
          <w:szCs w:val="26"/>
        </w:rPr>
        <w:t>4</w:t>
      </w:r>
      <w:r w:rsidRPr="00F92C03">
        <w:rPr>
          <w:rFonts w:ascii="Times New Roman" w:hAnsi="Times New Roman" w:cs="Times New Roman"/>
          <w:sz w:val="26"/>
          <w:szCs w:val="26"/>
        </w:rPr>
        <w:t xml:space="preserve"> год</w:t>
      </w:r>
      <w:r w:rsidR="00C75B8B" w:rsidRPr="00F92C03">
        <w:rPr>
          <w:rFonts w:ascii="Times New Roman" w:hAnsi="Times New Roman" w:cs="Times New Roman"/>
          <w:sz w:val="26"/>
          <w:szCs w:val="26"/>
        </w:rPr>
        <w:t xml:space="preserve"> составило </w:t>
      </w:r>
      <w:r w:rsidR="00205552">
        <w:rPr>
          <w:rFonts w:ascii="Times New Roman" w:hAnsi="Times New Roman" w:cs="Times New Roman"/>
          <w:sz w:val="26"/>
          <w:szCs w:val="26"/>
        </w:rPr>
        <w:t>1 269 732,45</w:t>
      </w:r>
      <w:r w:rsidR="00C75B8B" w:rsidRPr="00F92C03">
        <w:rPr>
          <w:rFonts w:ascii="Times New Roman" w:hAnsi="Times New Roman" w:cs="Times New Roman"/>
          <w:sz w:val="26"/>
          <w:szCs w:val="26"/>
        </w:rPr>
        <w:t xml:space="preserve"> тыс. руб. или </w:t>
      </w:r>
      <w:r w:rsidR="00F92C03">
        <w:rPr>
          <w:rFonts w:ascii="Times New Roman" w:hAnsi="Times New Roman" w:cs="Times New Roman"/>
          <w:sz w:val="26"/>
          <w:szCs w:val="26"/>
        </w:rPr>
        <w:t>96,</w:t>
      </w:r>
      <w:r w:rsidR="00205552">
        <w:rPr>
          <w:rFonts w:ascii="Times New Roman" w:hAnsi="Times New Roman" w:cs="Times New Roman"/>
          <w:sz w:val="26"/>
          <w:szCs w:val="26"/>
        </w:rPr>
        <w:t>47</w:t>
      </w:r>
      <w:r w:rsidR="00C75B8B" w:rsidRPr="00F92C03">
        <w:rPr>
          <w:rFonts w:ascii="Times New Roman" w:hAnsi="Times New Roman" w:cs="Times New Roman"/>
          <w:sz w:val="26"/>
          <w:szCs w:val="26"/>
        </w:rPr>
        <w:t xml:space="preserve"> от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 утвержденного бюджетной росписью объема финансовых средств на 20</w:t>
      </w:r>
      <w:r w:rsidR="00935B98">
        <w:rPr>
          <w:rFonts w:ascii="Times New Roman" w:hAnsi="Times New Roman" w:cs="Times New Roman"/>
          <w:sz w:val="26"/>
          <w:szCs w:val="26"/>
        </w:rPr>
        <w:t>2</w:t>
      </w:r>
      <w:r w:rsidR="00205552">
        <w:rPr>
          <w:rFonts w:ascii="Times New Roman" w:hAnsi="Times New Roman" w:cs="Times New Roman"/>
          <w:sz w:val="26"/>
          <w:szCs w:val="26"/>
        </w:rPr>
        <w:t>4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 год. Сумма расходов по муниципальным программам на 31.12.20</w:t>
      </w:r>
      <w:r w:rsidR="00935B98">
        <w:rPr>
          <w:rFonts w:ascii="Times New Roman" w:hAnsi="Times New Roman" w:cs="Times New Roman"/>
          <w:sz w:val="26"/>
          <w:szCs w:val="26"/>
        </w:rPr>
        <w:t>2</w:t>
      </w:r>
      <w:r w:rsidR="00F92C03">
        <w:rPr>
          <w:rFonts w:ascii="Times New Roman" w:hAnsi="Times New Roman" w:cs="Times New Roman"/>
          <w:sz w:val="26"/>
          <w:szCs w:val="26"/>
        </w:rPr>
        <w:t>3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 xml:space="preserve">г. 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по сравнению с первоначально утвержденным бюджетом </w:t>
      </w:r>
      <w:r w:rsidR="00812921" w:rsidRPr="00C5127D">
        <w:rPr>
          <w:rFonts w:ascii="Times New Roman" w:hAnsi="Times New Roman" w:cs="Times New Roman"/>
          <w:sz w:val="26"/>
          <w:szCs w:val="26"/>
        </w:rPr>
        <w:t xml:space="preserve">Хасанского муниципального </w:t>
      </w:r>
      <w:r w:rsidR="00F92C03">
        <w:rPr>
          <w:rFonts w:ascii="Times New Roman" w:hAnsi="Times New Roman" w:cs="Times New Roman"/>
          <w:sz w:val="26"/>
          <w:szCs w:val="26"/>
        </w:rPr>
        <w:t>округа</w:t>
      </w:r>
      <w:r w:rsidR="00812921"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="00C75B8B" w:rsidRPr="00C5127D">
        <w:rPr>
          <w:rFonts w:ascii="Times New Roman" w:hAnsi="Times New Roman" w:cs="Times New Roman"/>
          <w:sz w:val="26"/>
          <w:szCs w:val="26"/>
        </w:rPr>
        <w:t>на 20</w:t>
      </w:r>
      <w:r w:rsidR="00935B98">
        <w:rPr>
          <w:rFonts w:ascii="Times New Roman" w:hAnsi="Times New Roman" w:cs="Times New Roman"/>
          <w:sz w:val="26"/>
          <w:szCs w:val="26"/>
        </w:rPr>
        <w:t>2</w:t>
      </w:r>
      <w:r w:rsidR="00205552">
        <w:rPr>
          <w:rFonts w:ascii="Times New Roman" w:hAnsi="Times New Roman" w:cs="Times New Roman"/>
          <w:sz w:val="26"/>
          <w:szCs w:val="26"/>
        </w:rPr>
        <w:t>4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 год </w:t>
      </w:r>
      <w:r w:rsidR="00567217" w:rsidRPr="00C5127D">
        <w:rPr>
          <w:rFonts w:ascii="Times New Roman" w:hAnsi="Times New Roman" w:cs="Times New Roman"/>
          <w:sz w:val="26"/>
          <w:szCs w:val="26"/>
        </w:rPr>
        <w:t>увеличена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 на </w:t>
      </w:r>
      <w:r w:rsidR="00205552">
        <w:rPr>
          <w:rFonts w:ascii="Times New Roman" w:hAnsi="Times New Roman" w:cs="Times New Roman"/>
          <w:sz w:val="26"/>
          <w:szCs w:val="26"/>
        </w:rPr>
        <w:t>221 274,72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 тыс. руб. или на </w:t>
      </w:r>
      <w:r w:rsidR="00181C69">
        <w:rPr>
          <w:rFonts w:ascii="Times New Roman" w:hAnsi="Times New Roman" w:cs="Times New Roman"/>
          <w:sz w:val="26"/>
          <w:szCs w:val="26"/>
        </w:rPr>
        <w:t>20,21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 %. </w:t>
      </w:r>
    </w:p>
    <w:p w:rsidR="00672518" w:rsidRPr="000531B2" w:rsidRDefault="00D82D5E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31B2">
        <w:rPr>
          <w:rFonts w:ascii="Times New Roman" w:hAnsi="Times New Roman" w:cs="Times New Roman"/>
          <w:sz w:val="26"/>
          <w:szCs w:val="26"/>
        </w:rPr>
        <w:t>Всего в 20</w:t>
      </w:r>
      <w:r w:rsidR="00D71160" w:rsidRPr="000531B2">
        <w:rPr>
          <w:rFonts w:ascii="Times New Roman" w:hAnsi="Times New Roman" w:cs="Times New Roman"/>
          <w:sz w:val="26"/>
          <w:szCs w:val="26"/>
        </w:rPr>
        <w:t>2</w:t>
      </w:r>
      <w:r w:rsidR="005921A1">
        <w:rPr>
          <w:rFonts w:ascii="Times New Roman" w:hAnsi="Times New Roman" w:cs="Times New Roman"/>
          <w:sz w:val="26"/>
          <w:szCs w:val="26"/>
        </w:rPr>
        <w:t>4</w:t>
      </w:r>
      <w:r w:rsidRPr="000531B2">
        <w:rPr>
          <w:rFonts w:ascii="Times New Roman" w:hAnsi="Times New Roman" w:cs="Times New Roman"/>
          <w:sz w:val="26"/>
          <w:szCs w:val="26"/>
        </w:rPr>
        <w:t xml:space="preserve"> году на достижение целей и решение задач </w:t>
      </w:r>
      <w:r w:rsidR="006855D6" w:rsidRPr="000531B2">
        <w:rPr>
          <w:rFonts w:ascii="Times New Roman" w:hAnsi="Times New Roman" w:cs="Times New Roman"/>
          <w:sz w:val="26"/>
          <w:szCs w:val="26"/>
        </w:rPr>
        <w:t>1</w:t>
      </w:r>
      <w:r w:rsidR="005921A1">
        <w:rPr>
          <w:rFonts w:ascii="Times New Roman" w:hAnsi="Times New Roman" w:cs="Times New Roman"/>
          <w:sz w:val="26"/>
          <w:szCs w:val="26"/>
        </w:rPr>
        <w:t xml:space="preserve">8 </w:t>
      </w:r>
      <w:r w:rsidRPr="000531B2">
        <w:rPr>
          <w:rFonts w:ascii="Times New Roman" w:hAnsi="Times New Roman" w:cs="Times New Roman"/>
          <w:sz w:val="26"/>
          <w:szCs w:val="26"/>
        </w:rPr>
        <w:t xml:space="preserve">муниципальных программ </w:t>
      </w:r>
      <w:r w:rsidR="005D27D0" w:rsidRPr="000531B2">
        <w:rPr>
          <w:rFonts w:ascii="Times New Roman" w:hAnsi="Times New Roman" w:cs="Times New Roman"/>
          <w:sz w:val="26"/>
          <w:szCs w:val="26"/>
        </w:rPr>
        <w:t xml:space="preserve">Хасанского муниципального </w:t>
      </w:r>
      <w:r w:rsidR="00BB2BCC" w:rsidRPr="000531B2">
        <w:rPr>
          <w:rFonts w:ascii="Times New Roman" w:hAnsi="Times New Roman" w:cs="Times New Roman"/>
          <w:sz w:val="26"/>
          <w:szCs w:val="26"/>
        </w:rPr>
        <w:t>округа</w:t>
      </w:r>
      <w:r w:rsidR="005D27D0" w:rsidRPr="000531B2">
        <w:rPr>
          <w:rFonts w:ascii="Times New Roman" w:hAnsi="Times New Roman" w:cs="Times New Roman"/>
          <w:sz w:val="26"/>
          <w:szCs w:val="26"/>
        </w:rPr>
        <w:t xml:space="preserve"> </w:t>
      </w:r>
      <w:r w:rsidRPr="000531B2">
        <w:rPr>
          <w:rFonts w:ascii="Times New Roman" w:hAnsi="Times New Roman" w:cs="Times New Roman"/>
          <w:sz w:val="26"/>
          <w:szCs w:val="26"/>
        </w:rPr>
        <w:t xml:space="preserve">за счет всех источников финансирования было израсходовано </w:t>
      </w:r>
      <w:r w:rsidR="005921A1" w:rsidRPr="005921A1">
        <w:rPr>
          <w:rFonts w:ascii="Times New Roman" w:hAnsi="Times New Roman" w:cs="Times New Roman"/>
          <w:sz w:val="26"/>
          <w:szCs w:val="26"/>
        </w:rPr>
        <w:t>1 269 732,45</w:t>
      </w:r>
      <w:r w:rsidRPr="000531B2">
        <w:rPr>
          <w:rFonts w:ascii="Times New Roman" w:hAnsi="Times New Roman" w:cs="Times New Roman"/>
          <w:sz w:val="26"/>
          <w:szCs w:val="26"/>
        </w:rPr>
        <w:t xml:space="preserve"> тыс. руб., в том числе: средства </w:t>
      </w:r>
      <w:r w:rsidRPr="00043A55">
        <w:rPr>
          <w:rFonts w:ascii="Times New Roman" w:hAnsi="Times New Roman" w:cs="Times New Roman"/>
          <w:sz w:val="26"/>
          <w:szCs w:val="26"/>
        </w:rPr>
        <w:t xml:space="preserve">федерального бюджета – </w:t>
      </w:r>
      <w:r w:rsidR="00043A55" w:rsidRPr="00043A55">
        <w:rPr>
          <w:rFonts w:ascii="Times New Roman" w:hAnsi="Times New Roman" w:cs="Times New Roman"/>
          <w:sz w:val="26"/>
          <w:szCs w:val="26"/>
        </w:rPr>
        <w:t>63185,3</w:t>
      </w:r>
      <w:r w:rsidR="00332D35" w:rsidRPr="00043A55">
        <w:rPr>
          <w:rFonts w:ascii="Times New Roman" w:hAnsi="Times New Roman" w:cs="Times New Roman"/>
          <w:sz w:val="26"/>
          <w:szCs w:val="26"/>
        </w:rPr>
        <w:t xml:space="preserve"> </w:t>
      </w:r>
      <w:r w:rsidRPr="00043A55">
        <w:rPr>
          <w:rFonts w:ascii="Times New Roman" w:hAnsi="Times New Roman" w:cs="Times New Roman"/>
          <w:sz w:val="26"/>
          <w:szCs w:val="26"/>
        </w:rPr>
        <w:t xml:space="preserve">тыс. руб. </w:t>
      </w:r>
      <w:r w:rsidR="00043A55">
        <w:rPr>
          <w:rFonts w:ascii="Times New Roman" w:hAnsi="Times New Roman" w:cs="Times New Roman"/>
          <w:sz w:val="26"/>
          <w:szCs w:val="26"/>
        </w:rPr>
        <w:t>4,98</w:t>
      </w:r>
      <w:r w:rsidR="001C0271" w:rsidRPr="00043A55">
        <w:rPr>
          <w:rFonts w:ascii="Times New Roman" w:hAnsi="Times New Roman" w:cs="Times New Roman"/>
          <w:sz w:val="26"/>
          <w:szCs w:val="26"/>
        </w:rPr>
        <w:t xml:space="preserve"> </w:t>
      </w:r>
      <w:r w:rsidRPr="00043A55">
        <w:rPr>
          <w:rFonts w:ascii="Times New Roman" w:hAnsi="Times New Roman" w:cs="Times New Roman"/>
          <w:sz w:val="26"/>
          <w:szCs w:val="26"/>
        </w:rPr>
        <w:t xml:space="preserve">%); средства краевого бюджета – </w:t>
      </w:r>
      <w:r w:rsidR="00043A55" w:rsidRPr="00043A55">
        <w:rPr>
          <w:rFonts w:ascii="Times New Roman" w:hAnsi="Times New Roman" w:cs="Times New Roman"/>
          <w:sz w:val="26"/>
          <w:szCs w:val="26"/>
        </w:rPr>
        <w:t>572714,32</w:t>
      </w:r>
      <w:r w:rsidRPr="00043A55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043A55">
        <w:rPr>
          <w:rFonts w:ascii="Times New Roman" w:hAnsi="Times New Roman" w:cs="Times New Roman"/>
          <w:sz w:val="26"/>
          <w:szCs w:val="26"/>
        </w:rPr>
        <w:t>45,1</w:t>
      </w:r>
      <w:r w:rsidR="001C0271" w:rsidRPr="00043A55">
        <w:rPr>
          <w:rFonts w:ascii="Times New Roman" w:hAnsi="Times New Roman" w:cs="Times New Roman"/>
          <w:sz w:val="26"/>
          <w:szCs w:val="26"/>
        </w:rPr>
        <w:t xml:space="preserve"> </w:t>
      </w:r>
      <w:r w:rsidRPr="00043A55">
        <w:rPr>
          <w:rFonts w:ascii="Times New Roman" w:hAnsi="Times New Roman" w:cs="Times New Roman"/>
          <w:sz w:val="26"/>
          <w:szCs w:val="26"/>
        </w:rPr>
        <w:t xml:space="preserve">%); средства местного бюджета – </w:t>
      </w:r>
      <w:r w:rsidR="00043A55" w:rsidRPr="00043A55">
        <w:rPr>
          <w:rFonts w:ascii="Times New Roman" w:hAnsi="Times New Roman" w:cs="Times New Roman"/>
          <w:sz w:val="26"/>
          <w:szCs w:val="26"/>
        </w:rPr>
        <w:t>633832,82</w:t>
      </w:r>
      <w:r w:rsidRPr="00043A55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043A55">
        <w:rPr>
          <w:rFonts w:ascii="Times New Roman" w:hAnsi="Times New Roman" w:cs="Times New Roman"/>
          <w:sz w:val="26"/>
          <w:szCs w:val="26"/>
        </w:rPr>
        <w:t>49,92</w:t>
      </w:r>
      <w:r w:rsidR="00B34A62" w:rsidRPr="00043A55">
        <w:rPr>
          <w:rFonts w:ascii="Times New Roman" w:hAnsi="Times New Roman" w:cs="Times New Roman"/>
          <w:sz w:val="26"/>
          <w:szCs w:val="26"/>
        </w:rPr>
        <w:t xml:space="preserve"> </w:t>
      </w:r>
      <w:r w:rsidRPr="00043A55">
        <w:rPr>
          <w:rFonts w:ascii="Times New Roman" w:hAnsi="Times New Roman" w:cs="Times New Roman"/>
          <w:sz w:val="26"/>
          <w:szCs w:val="26"/>
        </w:rPr>
        <w:t>%); внебюджетные источники –</w:t>
      </w:r>
      <w:r w:rsidR="001C0271" w:rsidRPr="00043A55">
        <w:rPr>
          <w:rFonts w:ascii="Times New Roman" w:hAnsi="Times New Roman" w:cs="Times New Roman"/>
          <w:sz w:val="26"/>
          <w:szCs w:val="26"/>
        </w:rPr>
        <w:t xml:space="preserve"> </w:t>
      </w:r>
      <w:r w:rsidR="00B517DF" w:rsidRPr="00043A55">
        <w:rPr>
          <w:rFonts w:ascii="Times New Roman" w:hAnsi="Times New Roman" w:cs="Times New Roman"/>
          <w:sz w:val="26"/>
          <w:szCs w:val="26"/>
        </w:rPr>
        <w:t>0</w:t>
      </w:r>
      <w:r w:rsidRPr="00043A55">
        <w:rPr>
          <w:rFonts w:ascii="Times New Roman" w:hAnsi="Times New Roman" w:cs="Times New Roman"/>
          <w:sz w:val="26"/>
          <w:szCs w:val="26"/>
        </w:rPr>
        <w:t xml:space="preserve"> руб. (0,0</w:t>
      </w:r>
      <w:r w:rsidR="00B517DF" w:rsidRPr="00043A55">
        <w:rPr>
          <w:rFonts w:ascii="Times New Roman" w:hAnsi="Times New Roman" w:cs="Times New Roman"/>
          <w:sz w:val="26"/>
          <w:szCs w:val="26"/>
        </w:rPr>
        <w:t>0</w:t>
      </w:r>
      <w:r w:rsidRPr="00043A55">
        <w:rPr>
          <w:rFonts w:ascii="Times New Roman" w:hAnsi="Times New Roman" w:cs="Times New Roman"/>
          <w:sz w:val="26"/>
          <w:szCs w:val="26"/>
        </w:rPr>
        <w:t>%).</w:t>
      </w:r>
    </w:p>
    <w:p w:rsidR="00CD26F2" w:rsidRPr="00C5127D" w:rsidRDefault="00CD26F2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31B2">
        <w:rPr>
          <w:rFonts w:ascii="Times New Roman" w:hAnsi="Times New Roman" w:cs="Times New Roman"/>
          <w:sz w:val="26"/>
          <w:szCs w:val="26"/>
        </w:rPr>
        <w:t xml:space="preserve">При запланированном объеме финансирования муниципальных программ за счет средств местного бюджета в размере </w:t>
      </w:r>
      <w:r w:rsidR="005326CE" w:rsidRPr="005326CE">
        <w:rPr>
          <w:rFonts w:ascii="Times New Roman" w:hAnsi="Times New Roman" w:cs="Times New Roman"/>
          <w:sz w:val="26"/>
          <w:szCs w:val="26"/>
        </w:rPr>
        <w:t>668224,78</w:t>
      </w:r>
      <w:r w:rsidRPr="005326CE">
        <w:rPr>
          <w:rFonts w:ascii="Times New Roman" w:hAnsi="Times New Roman" w:cs="Times New Roman"/>
          <w:sz w:val="26"/>
          <w:szCs w:val="26"/>
        </w:rPr>
        <w:t xml:space="preserve"> тыс. рублей фактическое исполнение составило </w:t>
      </w:r>
      <w:r w:rsidR="005326CE" w:rsidRPr="005326CE">
        <w:rPr>
          <w:rFonts w:ascii="Times New Roman" w:hAnsi="Times New Roman" w:cs="Times New Roman"/>
          <w:sz w:val="26"/>
          <w:szCs w:val="26"/>
        </w:rPr>
        <w:t>633832,82</w:t>
      </w:r>
      <w:r w:rsidRPr="005326CE">
        <w:rPr>
          <w:rFonts w:ascii="Times New Roman" w:hAnsi="Times New Roman" w:cs="Times New Roman"/>
          <w:sz w:val="26"/>
          <w:szCs w:val="26"/>
        </w:rPr>
        <w:t xml:space="preserve"> тыс. руб., или </w:t>
      </w:r>
      <w:r w:rsidR="005326CE" w:rsidRPr="005326CE">
        <w:rPr>
          <w:rFonts w:ascii="Times New Roman" w:hAnsi="Times New Roman" w:cs="Times New Roman"/>
          <w:sz w:val="26"/>
          <w:szCs w:val="26"/>
        </w:rPr>
        <w:t>94,85</w:t>
      </w:r>
      <w:r w:rsidRPr="005326CE">
        <w:rPr>
          <w:rFonts w:ascii="Times New Roman" w:hAnsi="Times New Roman" w:cs="Times New Roman"/>
          <w:sz w:val="26"/>
          <w:szCs w:val="26"/>
        </w:rPr>
        <w:t xml:space="preserve"> % годового лимита.</w:t>
      </w:r>
    </w:p>
    <w:p w:rsidR="00F92C03" w:rsidRPr="0043521C" w:rsidRDefault="00C75B8B" w:rsidP="0043521C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>В 20</w:t>
      </w:r>
      <w:r w:rsidR="00B34A62">
        <w:rPr>
          <w:rFonts w:ascii="Times New Roman" w:hAnsi="Times New Roman" w:cs="Times New Roman"/>
          <w:sz w:val="26"/>
          <w:szCs w:val="26"/>
        </w:rPr>
        <w:t>2</w:t>
      </w:r>
      <w:r w:rsidR="00DD0ACF">
        <w:rPr>
          <w:rFonts w:ascii="Times New Roman" w:hAnsi="Times New Roman" w:cs="Times New Roman"/>
          <w:sz w:val="26"/>
          <w:szCs w:val="26"/>
        </w:rPr>
        <w:t>4</w:t>
      </w:r>
      <w:r w:rsidRPr="00C5127D">
        <w:rPr>
          <w:rFonts w:ascii="Times New Roman" w:hAnsi="Times New Roman" w:cs="Times New Roman"/>
          <w:sz w:val="26"/>
          <w:szCs w:val="26"/>
        </w:rPr>
        <w:t xml:space="preserve"> году </w:t>
      </w:r>
      <w:r w:rsidR="0040471F" w:rsidRPr="00C5127D">
        <w:rPr>
          <w:rFonts w:ascii="Times New Roman" w:hAnsi="Times New Roman" w:cs="Times New Roman"/>
          <w:sz w:val="26"/>
          <w:szCs w:val="26"/>
        </w:rPr>
        <w:t>п</w:t>
      </w:r>
      <w:r w:rsidR="00BC6B42" w:rsidRPr="00C5127D">
        <w:rPr>
          <w:rFonts w:ascii="Times New Roman" w:hAnsi="Times New Roman" w:cs="Times New Roman"/>
          <w:sz w:val="26"/>
          <w:szCs w:val="26"/>
        </w:rPr>
        <w:t>о</w:t>
      </w:r>
      <w:r w:rsidR="005722A8"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="00F92C03">
        <w:rPr>
          <w:rFonts w:ascii="Times New Roman" w:hAnsi="Times New Roman" w:cs="Times New Roman"/>
          <w:sz w:val="26"/>
          <w:szCs w:val="26"/>
        </w:rPr>
        <w:t>1</w:t>
      </w:r>
      <w:r w:rsidR="0043521C">
        <w:rPr>
          <w:rFonts w:ascii="Times New Roman" w:hAnsi="Times New Roman" w:cs="Times New Roman"/>
          <w:sz w:val="26"/>
          <w:szCs w:val="26"/>
        </w:rPr>
        <w:t>0</w:t>
      </w:r>
      <w:r w:rsidR="0092632B" w:rsidRPr="0092632B">
        <w:rPr>
          <w:rFonts w:ascii="Times New Roman" w:hAnsi="Times New Roman" w:cs="Times New Roman"/>
          <w:sz w:val="26"/>
          <w:szCs w:val="26"/>
        </w:rPr>
        <w:t xml:space="preserve"> муниципальным программам освоение средств составило </w:t>
      </w:r>
      <w:r w:rsidR="0092632B" w:rsidRPr="0043521C">
        <w:rPr>
          <w:rFonts w:ascii="Times New Roman" w:hAnsi="Times New Roman" w:cs="Times New Roman"/>
          <w:sz w:val="26"/>
          <w:szCs w:val="26"/>
        </w:rPr>
        <w:t>95%</w:t>
      </w:r>
      <w:r w:rsidR="0092632B" w:rsidRPr="0092632B">
        <w:rPr>
          <w:rFonts w:ascii="Times New Roman" w:hAnsi="Times New Roman" w:cs="Times New Roman"/>
          <w:sz w:val="26"/>
          <w:szCs w:val="26"/>
        </w:rPr>
        <w:t xml:space="preserve"> и более, в том числе:</w:t>
      </w:r>
    </w:p>
    <w:p w:rsidR="00F92C03" w:rsidRPr="0043521C" w:rsidRDefault="00F92C03" w:rsidP="00F92C0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521C">
        <w:rPr>
          <w:rFonts w:ascii="Times New Roman" w:hAnsi="Times New Roman" w:cs="Times New Roman"/>
          <w:sz w:val="26"/>
          <w:szCs w:val="26"/>
        </w:rPr>
        <w:t>-</w:t>
      </w:r>
      <w:r w:rsidR="009B40BF" w:rsidRPr="0043521C">
        <w:rPr>
          <w:rFonts w:ascii="Times New Roman" w:hAnsi="Times New Roman" w:cs="Times New Roman"/>
          <w:sz w:val="26"/>
          <w:szCs w:val="26"/>
        </w:rPr>
        <w:t> </w:t>
      </w:r>
      <w:r w:rsidRPr="0043521C">
        <w:rPr>
          <w:rFonts w:ascii="Times New Roman" w:eastAsia="Calibri" w:hAnsi="Times New Roman" w:cs="Times New Roman"/>
          <w:sz w:val="26"/>
          <w:szCs w:val="26"/>
        </w:rPr>
        <w:t>Развитие массовой физической культуры и спорта в Хасанском муниципальном округе - 98,</w:t>
      </w:r>
      <w:r w:rsidR="0043521C" w:rsidRPr="0043521C">
        <w:rPr>
          <w:rFonts w:ascii="Times New Roman" w:eastAsia="Calibri" w:hAnsi="Times New Roman" w:cs="Times New Roman"/>
          <w:sz w:val="26"/>
          <w:szCs w:val="26"/>
        </w:rPr>
        <w:t>75</w:t>
      </w:r>
      <w:r w:rsidRPr="0043521C">
        <w:rPr>
          <w:rFonts w:ascii="Times New Roman" w:eastAsia="Calibri" w:hAnsi="Times New Roman" w:cs="Times New Roman"/>
          <w:sz w:val="26"/>
          <w:szCs w:val="26"/>
        </w:rPr>
        <w:t xml:space="preserve"> %;</w:t>
      </w:r>
    </w:p>
    <w:p w:rsidR="00F92C03" w:rsidRPr="0043521C" w:rsidRDefault="00F92C03" w:rsidP="00F92C0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521C">
        <w:rPr>
          <w:rFonts w:ascii="Times New Roman" w:hAnsi="Times New Roman" w:cs="Times New Roman"/>
          <w:sz w:val="26"/>
          <w:szCs w:val="26"/>
        </w:rPr>
        <w:t>-</w:t>
      </w:r>
      <w:r w:rsidR="009B40BF" w:rsidRPr="0043521C">
        <w:rPr>
          <w:rFonts w:ascii="Times New Roman" w:hAnsi="Times New Roman" w:cs="Times New Roman"/>
          <w:sz w:val="26"/>
          <w:szCs w:val="26"/>
        </w:rPr>
        <w:t> </w:t>
      </w:r>
      <w:r w:rsidRPr="0043521C">
        <w:rPr>
          <w:rFonts w:ascii="Times New Roman" w:eastAsia="Calibri" w:hAnsi="Times New Roman" w:cs="Times New Roman"/>
          <w:sz w:val="26"/>
          <w:szCs w:val="26"/>
        </w:rPr>
        <w:t xml:space="preserve">Противодействие коррупции в Хасанском муниципальном </w:t>
      </w:r>
      <w:r w:rsidR="00F42779" w:rsidRPr="0043521C">
        <w:rPr>
          <w:rFonts w:ascii="Times New Roman" w:eastAsia="Calibri" w:hAnsi="Times New Roman" w:cs="Times New Roman"/>
          <w:sz w:val="26"/>
          <w:szCs w:val="26"/>
        </w:rPr>
        <w:t>округе –</w:t>
      </w:r>
      <w:r w:rsidRPr="0043521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A5E16" w:rsidRPr="0043521C">
        <w:rPr>
          <w:rFonts w:ascii="Times New Roman" w:eastAsia="Calibri" w:hAnsi="Times New Roman" w:cs="Times New Roman"/>
          <w:sz w:val="26"/>
          <w:szCs w:val="26"/>
        </w:rPr>
        <w:t xml:space="preserve">           99,</w:t>
      </w:r>
      <w:r w:rsidR="0043521C" w:rsidRPr="0043521C">
        <w:rPr>
          <w:rFonts w:ascii="Times New Roman" w:eastAsia="Calibri" w:hAnsi="Times New Roman" w:cs="Times New Roman"/>
          <w:sz w:val="26"/>
          <w:szCs w:val="26"/>
        </w:rPr>
        <w:t>61</w:t>
      </w:r>
      <w:r w:rsidRPr="0043521C">
        <w:rPr>
          <w:rFonts w:ascii="Times New Roman" w:eastAsia="Calibri" w:hAnsi="Times New Roman" w:cs="Times New Roman"/>
          <w:sz w:val="26"/>
          <w:szCs w:val="26"/>
        </w:rPr>
        <w:t xml:space="preserve"> %;</w:t>
      </w:r>
    </w:p>
    <w:p w:rsidR="00F42779" w:rsidRPr="0043521C" w:rsidRDefault="001A5E16" w:rsidP="00F4277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521C">
        <w:rPr>
          <w:rFonts w:ascii="Times New Roman" w:hAnsi="Times New Roman" w:cs="Times New Roman"/>
          <w:sz w:val="26"/>
          <w:szCs w:val="26"/>
        </w:rPr>
        <w:t xml:space="preserve">- </w:t>
      </w:r>
      <w:r w:rsidR="00F42779" w:rsidRPr="0043521C">
        <w:rPr>
          <w:rFonts w:ascii="Times New Roman" w:eastAsia="Calibri" w:hAnsi="Times New Roman" w:cs="Times New Roman"/>
          <w:sz w:val="26"/>
          <w:szCs w:val="26"/>
        </w:rPr>
        <w:t xml:space="preserve">Молодежная политика Хасанского муниципального округа </w:t>
      </w:r>
      <w:r w:rsidR="00F42779" w:rsidRPr="0043521C">
        <w:rPr>
          <w:rFonts w:ascii="Times New Roman" w:hAnsi="Times New Roman" w:cs="Times New Roman"/>
          <w:sz w:val="26"/>
          <w:szCs w:val="26"/>
        </w:rPr>
        <w:t xml:space="preserve">– </w:t>
      </w:r>
      <w:r w:rsidR="00F42779" w:rsidRPr="0043521C">
        <w:rPr>
          <w:rFonts w:ascii="Times New Roman" w:eastAsia="Calibri" w:hAnsi="Times New Roman" w:cs="Times New Roman"/>
          <w:sz w:val="26"/>
          <w:szCs w:val="26"/>
        </w:rPr>
        <w:t>99,</w:t>
      </w:r>
      <w:r w:rsidR="0043521C" w:rsidRPr="0043521C">
        <w:rPr>
          <w:rFonts w:ascii="Times New Roman" w:eastAsia="Calibri" w:hAnsi="Times New Roman" w:cs="Times New Roman"/>
          <w:sz w:val="26"/>
          <w:szCs w:val="26"/>
        </w:rPr>
        <w:t>00</w:t>
      </w:r>
      <w:r w:rsidR="00F42779" w:rsidRPr="0043521C">
        <w:rPr>
          <w:rFonts w:ascii="Times New Roman" w:eastAsia="Calibri" w:hAnsi="Times New Roman" w:cs="Times New Roman"/>
          <w:sz w:val="26"/>
          <w:szCs w:val="26"/>
        </w:rPr>
        <w:t xml:space="preserve"> %;</w:t>
      </w:r>
    </w:p>
    <w:p w:rsidR="00F42779" w:rsidRPr="0043521C" w:rsidRDefault="00F42779" w:rsidP="00F4277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521C">
        <w:rPr>
          <w:rFonts w:ascii="Times New Roman" w:eastAsia="Calibri" w:hAnsi="Times New Roman" w:cs="Times New Roman"/>
          <w:sz w:val="26"/>
          <w:szCs w:val="26"/>
        </w:rPr>
        <w:t>-</w:t>
      </w:r>
      <w:r w:rsidR="009B40BF" w:rsidRPr="0043521C">
        <w:rPr>
          <w:rFonts w:ascii="Times New Roman" w:eastAsia="Calibri" w:hAnsi="Times New Roman" w:cs="Times New Roman"/>
          <w:sz w:val="26"/>
          <w:szCs w:val="26"/>
        </w:rPr>
        <w:t> </w:t>
      </w:r>
      <w:r w:rsidRPr="0043521C">
        <w:rPr>
          <w:rFonts w:ascii="Times New Roman" w:hAnsi="Times New Roman" w:cs="Times New Roman"/>
          <w:sz w:val="26"/>
          <w:szCs w:val="26"/>
        </w:rPr>
        <w:t xml:space="preserve">Развитие культуры на территории Хасанского муниципального округа – </w:t>
      </w:r>
      <w:r w:rsidR="0043521C" w:rsidRPr="0043521C">
        <w:rPr>
          <w:rFonts w:ascii="Times New Roman" w:hAnsi="Times New Roman" w:cs="Times New Roman"/>
          <w:sz w:val="26"/>
          <w:szCs w:val="26"/>
        </w:rPr>
        <w:t>99,62</w:t>
      </w:r>
      <w:r w:rsidRPr="0043521C">
        <w:rPr>
          <w:rFonts w:ascii="Times New Roman" w:hAnsi="Times New Roman" w:cs="Times New Roman"/>
          <w:sz w:val="26"/>
          <w:szCs w:val="26"/>
        </w:rPr>
        <w:t xml:space="preserve"> %;</w:t>
      </w:r>
    </w:p>
    <w:p w:rsidR="0004157F" w:rsidRPr="0043521C" w:rsidRDefault="0004157F" w:rsidP="0004157F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521C">
        <w:rPr>
          <w:rFonts w:ascii="Times New Roman" w:hAnsi="Times New Roman" w:cs="Times New Roman"/>
          <w:sz w:val="26"/>
          <w:szCs w:val="26"/>
        </w:rPr>
        <w:t xml:space="preserve">- Развитие образования Хасанского муниципального </w:t>
      </w:r>
      <w:r w:rsidR="00F42779" w:rsidRPr="0043521C">
        <w:rPr>
          <w:rFonts w:ascii="Times New Roman" w:hAnsi="Times New Roman" w:cs="Times New Roman"/>
          <w:sz w:val="26"/>
          <w:szCs w:val="26"/>
        </w:rPr>
        <w:t>округа</w:t>
      </w:r>
      <w:r w:rsidRPr="0043521C">
        <w:rPr>
          <w:rFonts w:ascii="Times New Roman" w:hAnsi="Times New Roman" w:cs="Times New Roman"/>
          <w:sz w:val="26"/>
          <w:szCs w:val="26"/>
        </w:rPr>
        <w:t xml:space="preserve"> – 9</w:t>
      </w:r>
      <w:r w:rsidR="00F42779" w:rsidRPr="0043521C">
        <w:rPr>
          <w:rFonts w:ascii="Times New Roman" w:hAnsi="Times New Roman" w:cs="Times New Roman"/>
          <w:sz w:val="26"/>
          <w:szCs w:val="26"/>
        </w:rPr>
        <w:t>7,</w:t>
      </w:r>
      <w:r w:rsidR="0043521C" w:rsidRPr="0043521C">
        <w:rPr>
          <w:rFonts w:ascii="Times New Roman" w:hAnsi="Times New Roman" w:cs="Times New Roman"/>
          <w:sz w:val="26"/>
          <w:szCs w:val="26"/>
        </w:rPr>
        <w:t>97</w:t>
      </w:r>
      <w:r w:rsidRPr="0043521C">
        <w:rPr>
          <w:rFonts w:ascii="Times New Roman" w:hAnsi="Times New Roman" w:cs="Times New Roman"/>
          <w:sz w:val="26"/>
          <w:szCs w:val="26"/>
        </w:rPr>
        <w:t xml:space="preserve"> %;</w:t>
      </w:r>
    </w:p>
    <w:p w:rsidR="0004157F" w:rsidRDefault="0004157F" w:rsidP="000415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521C">
        <w:rPr>
          <w:rFonts w:ascii="Times New Roman" w:hAnsi="Times New Roman" w:cs="Times New Roman"/>
          <w:sz w:val="26"/>
          <w:szCs w:val="26"/>
        </w:rPr>
        <w:t>- </w:t>
      </w:r>
      <w:r w:rsidR="00F42779" w:rsidRPr="0043521C">
        <w:rPr>
          <w:rFonts w:ascii="Times New Roman" w:hAnsi="Times New Roman" w:cs="Times New Roman"/>
          <w:sz w:val="26"/>
          <w:szCs w:val="26"/>
        </w:rPr>
        <w:t xml:space="preserve">Формирование современной городской среды населенных пунктов Хасанского муниципального округа </w:t>
      </w:r>
      <w:r w:rsidR="0043521C" w:rsidRPr="0043521C">
        <w:rPr>
          <w:rFonts w:ascii="Times New Roman" w:hAnsi="Times New Roman" w:cs="Times New Roman"/>
          <w:sz w:val="26"/>
          <w:szCs w:val="26"/>
        </w:rPr>
        <w:t>–</w:t>
      </w:r>
      <w:r w:rsidR="00F42779" w:rsidRPr="0043521C">
        <w:rPr>
          <w:rFonts w:ascii="Times New Roman" w:hAnsi="Times New Roman" w:cs="Times New Roman"/>
          <w:sz w:val="26"/>
          <w:szCs w:val="26"/>
        </w:rPr>
        <w:t xml:space="preserve"> </w:t>
      </w:r>
      <w:r w:rsidR="0043521C" w:rsidRPr="0043521C">
        <w:rPr>
          <w:rFonts w:ascii="Times New Roman" w:hAnsi="Times New Roman" w:cs="Times New Roman"/>
          <w:sz w:val="26"/>
          <w:szCs w:val="26"/>
        </w:rPr>
        <w:t>99,64</w:t>
      </w:r>
      <w:r w:rsidR="00F42779" w:rsidRPr="0043521C">
        <w:rPr>
          <w:rFonts w:ascii="Times New Roman" w:hAnsi="Times New Roman" w:cs="Times New Roman"/>
          <w:sz w:val="26"/>
          <w:szCs w:val="26"/>
        </w:rPr>
        <w:t xml:space="preserve"> %;</w:t>
      </w:r>
    </w:p>
    <w:p w:rsidR="0043521C" w:rsidRPr="0043521C" w:rsidRDefault="0043521C" w:rsidP="000415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521C">
        <w:rPr>
          <w:rFonts w:ascii="Times New Roman" w:hAnsi="Times New Roman" w:cs="Times New Roman"/>
          <w:sz w:val="26"/>
          <w:szCs w:val="26"/>
        </w:rPr>
        <w:t xml:space="preserve">- Обеспечение первичных мер пожарной безопасности на территории Хасанского муниципального округа – </w:t>
      </w:r>
      <w:r>
        <w:rPr>
          <w:rFonts w:ascii="Times New Roman" w:hAnsi="Times New Roman" w:cs="Times New Roman"/>
          <w:sz w:val="26"/>
          <w:szCs w:val="26"/>
        </w:rPr>
        <w:t>96,02</w:t>
      </w:r>
      <w:r w:rsidRPr="0043521C">
        <w:rPr>
          <w:rFonts w:ascii="Times New Roman" w:hAnsi="Times New Roman" w:cs="Times New Roman"/>
          <w:sz w:val="26"/>
          <w:szCs w:val="26"/>
        </w:rPr>
        <w:t>%;</w:t>
      </w:r>
    </w:p>
    <w:p w:rsidR="00F42779" w:rsidRDefault="00F42779" w:rsidP="00F427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521C">
        <w:rPr>
          <w:rFonts w:ascii="Times New Roman" w:hAnsi="Times New Roman" w:cs="Times New Roman"/>
          <w:sz w:val="26"/>
          <w:szCs w:val="26"/>
        </w:rPr>
        <w:t>- Обеспечение жильем молодых семей Хасанского муниципального округа - 100 %;</w:t>
      </w:r>
    </w:p>
    <w:p w:rsidR="0043521C" w:rsidRDefault="0043521C" w:rsidP="00F427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43521C">
        <w:rPr>
          <w:rFonts w:ascii="Times New Roman" w:hAnsi="Times New Roman" w:cs="Times New Roman"/>
          <w:sz w:val="26"/>
          <w:szCs w:val="26"/>
        </w:rPr>
        <w:t>Социальная поддержка отдельных категорий граждан в Хасанском муниципальном округе</w:t>
      </w:r>
      <w:r>
        <w:rPr>
          <w:rFonts w:ascii="Times New Roman" w:hAnsi="Times New Roman" w:cs="Times New Roman"/>
          <w:sz w:val="26"/>
          <w:szCs w:val="26"/>
        </w:rPr>
        <w:t xml:space="preserve"> – 100%;</w:t>
      </w:r>
    </w:p>
    <w:p w:rsidR="0043521C" w:rsidRPr="0043521C" w:rsidRDefault="0043521C" w:rsidP="00F427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3521C">
        <w:rPr>
          <w:rFonts w:ascii="Times New Roman" w:hAnsi="Times New Roman" w:cs="Times New Roman"/>
          <w:sz w:val="26"/>
          <w:szCs w:val="26"/>
        </w:rPr>
        <w:t>Профилактика терроризма и экстремизма на территории Хасанского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– 99,97%.</w:t>
      </w:r>
    </w:p>
    <w:p w:rsidR="0004157F" w:rsidRPr="00573FF4" w:rsidRDefault="0004157F" w:rsidP="000415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3FF4">
        <w:rPr>
          <w:rFonts w:ascii="Times New Roman" w:hAnsi="Times New Roman" w:cs="Times New Roman"/>
          <w:sz w:val="26"/>
          <w:szCs w:val="26"/>
        </w:rPr>
        <w:t xml:space="preserve">По </w:t>
      </w:r>
      <w:r w:rsidR="0043521C">
        <w:rPr>
          <w:rFonts w:ascii="Times New Roman" w:hAnsi="Times New Roman" w:cs="Times New Roman"/>
          <w:sz w:val="26"/>
          <w:szCs w:val="26"/>
        </w:rPr>
        <w:t>5</w:t>
      </w:r>
      <w:r w:rsidRPr="00573FF4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43521C">
        <w:rPr>
          <w:rFonts w:ascii="Times New Roman" w:hAnsi="Times New Roman" w:cs="Times New Roman"/>
          <w:sz w:val="26"/>
          <w:szCs w:val="26"/>
        </w:rPr>
        <w:t>ым</w:t>
      </w:r>
      <w:r w:rsidRPr="00573FF4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43521C">
        <w:rPr>
          <w:rFonts w:ascii="Times New Roman" w:hAnsi="Times New Roman" w:cs="Times New Roman"/>
          <w:sz w:val="26"/>
          <w:szCs w:val="26"/>
        </w:rPr>
        <w:t>ам</w:t>
      </w:r>
      <w:r w:rsidRPr="00573FF4">
        <w:rPr>
          <w:rFonts w:ascii="Times New Roman" w:hAnsi="Times New Roman" w:cs="Times New Roman"/>
          <w:sz w:val="26"/>
          <w:szCs w:val="26"/>
        </w:rPr>
        <w:t xml:space="preserve"> освоение средств составило </w:t>
      </w:r>
      <w:r w:rsidR="009B40BF" w:rsidRPr="00573FF4">
        <w:rPr>
          <w:rFonts w:ascii="Times New Roman" w:hAnsi="Times New Roman" w:cs="Times New Roman"/>
          <w:sz w:val="26"/>
          <w:szCs w:val="26"/>
        </w:rPr>
        <w:t>8</w:t>
      </w:r>
      <w:r w:rsidRPr="00573FF4">
        <w:rPr>
          <w:rFonts w:ascii="Times New Roman" w:hAnsi="Times New Roman" w:cs="Times New Roman"/>
          <w:sz w:val="26"/>
          <w:szCs w:val="26"/>
        </w:rPr>
        <w:t>0% и более, в том числе:</w:t>
      </w:r>
    </w:p>
    <w:p w:rsidR="0043521C" w:rsidRPr="0043521C" w:rsidRDefault="0043521C" w:rsidP="00435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521C">
        <w:rPr>
          <w:rFonts w:ascii="Times New Roman" w:hAnsi="Times New Roman" w:cs="Times New Roman"/>
          <w:sz w:val="26"/>
          <w:szCs w:val="26"/>
        </w:rPr>
        <w:t xml:space="preserve">- Содействие развитию малого и среднего предпринимательства, «самозанятых» граждан и некоммерческих организаций на территории Хасанского муниципального округа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43521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94,29</w:t>
      </w:r>
      <w:r w:rsidRPr="0043521C">
        <w:rPr>
          <w:rFonts w:ascii="Times New Roman" w:hAnsi="Times New Roman" w:cs="Times New Roman"/>
          <w:sz w:val="26"/>
          <w:szCs w:val="26"/>
        </w:rPr>
        <w:t xml:space="preserve"> %; </w:t>
      </w:r>
    </w:p>
    <w:p w:rsidR="0043521C" w:rsidRPr="0043521C" w:rsidRDefault="0043521C" w:rsidP="0043521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521C">
        <w:rPr>
          <w:rFonts w:ascii="Times New Roman" w:eastAsia="Calibri" w:hAnsi="Times New Roman" w:cs="Times New Roman"/>
          <w:sz w:val="26"/>
          <w:szCs w:val="26"/>
        </w:rPr>
        <w:t>- Развитие туризма на территории Хасанского муниципального округа – 84,70 %;</w:t>
      </w:r>
    </w:p>
    <w:p w:rsidR="0043521C" w:rsidRPr="0043521C" w:rsidRDefault="0043521C" w:rsidP="00435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521C">
        <w:rPr>
          <w:rFonts w:ascii="Times New Roman" w:hAnsi="Times New Roman" w:cs="Times New Roman"/>
          <w:sz w:val="26"/>
          <w:szCs w:val="26"/>
        </w:rPr>
        <w:t>- Развитие транспортного комплекса Хасанского муниципального округа – 92,77%;</w:t>
      </w:r>
    </w:p>
    <w:p w:rsidR="0043521C" w:rsidRPr="0043521C" w:rsidRDefault="0043521C" w:rsidP="00435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521C">
        <w:rPr>
          <w:rFonts w:ascii="Times New Roman" w:hAnsi="Times New Roman" w:cs="Times New Roman"/>
          <w:sz w:val="26"/>
          <w:szCs w:val="26"/>
        </w:rPr>
        <w:t>- </w:t>
      </w:r>
      <w:r w:rsidRPr="0043521C">
        <w:rPr>
          <w:rFonts w:ascii="Times New Roman" w:eastAsia="Calibri" w:hAnsi="Times New Roman" w:cs="Times New Roman"/>
          <w:sz w:val="26"/>
          <w:szCs w:val="26"/>
        </w:rPr>
        <w:t>Обеспечение населения Хасанского муниципального округа твердым топливом (дровами) – 83,98 %;</w:t>
      </w:r>
    </w:p>
    <w:p w:rsidR="009B40BF" w:rsidRPr="009A6278" w:rsidRDefault="0043521C" w:rsidP="009A62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6278">
        <w:rPr>
          <w:rFonts w:ascii="Times New Roman" w:hAnsi="Times New Roman" w:cs="Times New Roman"/>
          <w:sz w:val="26"/>
          <w:szCs w:val="26"/>
        </w:rPr>
        <w:t xml:space="preserve">- Укрепление общественного здоровья населения Хасанского муниципального округа – </w:t>
      </w:r>
      <w:r w:rsidR="009A6278" w:rsidRPr="009A6278">
        <w:rPr>
          <w:rFonts w:ascii="Times New Roman" w:hAnsi="Times New Roman" w:cs="Times New Roman"/>
          <w:sz w:val="26"/>
          <w:szCs w:val="26"/>
        </w:rPr>
        <w:t>89,29</w:t>
      </w:r>
      <w:r w:rsidRPr="009A6278">
        <w:rPr>
          <w:rFonts w:ascii="Times New Roman" w:hAnsi="Times New Roman" w:cs="Times New Roman"/>
          <w:sz w:val="26"/>
          <w:szCs w:val="26"/>
        </w:rPr>
        <w:t xml:space="preserve"> %.</w:t>
      </w:r>
    </w:p>
    <w:p w:rsidR="00BA19D0" w:rsidRPr="009A6278" w:rsidRDefault="004375BD" w:rsidP="00AE3C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6278">
        <w:rPr>
          <w:rFonts w:ascii="Times New Roman" w:hAnsi="Times New Roman" w:cs="Times New Roman"/>
          <w:sz w:val="26"/>
          <w:szCs w:val="26"/>
        </w:rPr>
        <w:t>Бюджетные</w:t>
      </w:r>
      <w:r w:rsidR="00CA56BD" w:rsidRPr="009A6278">
        <w:rPr>
          <w:rFonts w:ascii="Times New Roman" w:hAnsi="Times New Roman" w:cs="Times New Roman"/>
          <w:sz w:val="26"/>
          <w:szCs w:val="26"/>
        </w:rPr>
        <w:t xml:space="preserve"> средства по муниципальной программ</w:t>
      </w:r>
      <w:r w:rsidR="009B40BF" w:rsidRPr="009A6278">
        <w:rPr>
          <w:rFonts w:ascii="Times New Roman" w:hAnsi="Times New Roman" w:cs="Times New Roman"/>
          <w:sz w:val="26"/>
          <w:szCs w:val="26"/>
        </w:rPr>
        <w:t>е</w:t>
      </w:r>
      <w:r w:rsidR="00CA56BD" w:rsidRPr="009A6278">
        <w:rPr>
          <w:rFonts w:ascii="Times New Roman" w:hAnsi="Times New Roman" w:cs="Times New Roman"/>
          <w:sz w:val="26"/>
          <w:szCs w:val="26"/>
        </w:rPr>
        <w:t xml:space="preserve"> не освоены</w:t>
      </w:r>
      <w:r w:rsidR="00BA19D0" w:rsidRPr="009A6278">
        <w:rPr>
          <w:rFonts w:ascii="Times New Roman" w:hAnsi="Times New Roman" w:cs="Times New Roman"/>
          <w:sz w:val="26"/>
          <w:szCs w:val="26"/>
        </w:rPr>
        <w:t>:</w:t>
      </w:r>
      <w:r w:rsidRPr="009A62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19D0" w:rsidRDefault="00BA19D0" w:rsidP="00AE3C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6278">
        <w:rPr>
          <w:rFonts w:ascii="Times New Roman" w:hAnsi="Times New Roman" w:cs="Times New Roman"/>
          <w:sz w:val="26"/>
          <w:szCs w:val="26"/>
        </w:rPr>
        <w:t xml:space="preserve">- </w:t>
      </w:r>
      <w:r w:rsidR="004375BD" w:rsidRPr="009A6278">
        <w:rPr>
          <w:rFonts w:ascii="Times New Roman" w:hAnsi="Times New Roman" w:cs="Times New Roman"/>
          <w:sz w:val="26"/>
          <w:szCs w:val="26"/>
        </w:rPr>
        <w:t xml:space="preserve">в размере </w:t>
      </w:r>
      <w:r w:rsidR="009A6278" w:rsidRPr="009A6278">
        <w:rPr>
          <w:rFonts w:ascii="Times New Roman" w:hAnsi="Times New Roman" w:cs="Times New Roman"/>
          <w:sz w:val="26"/>
          <w:szCs w:val="26"/>
        </w:rPr>
        <w:t>4030</w:t>
      </w:r>
      <w:r w:rsidR="004375BD" w:rsidRPr="009A6278">
        <w:rPr>
          <w:rFonts w:ascii="Times New Roman" w:hAnsi="Times New Roman" w:cs="Times New Roman"/>
          <w:sz w:val="26"/>
          <w:szCs w:val="26"/>
        </w:rPr>
        <w:t xml:space="preserve"> тыс. руб. по муниципальной программе - </w:t>
      </w:r>
      <w:r w:rsidR="009A6278" w:rsidRPr="009A6278">
        <w:rPr>
          <w:rFonts w:ascii="Times New Roman" w:eastAsia="Calibri" w:hAnsi="Times New Roman" w:cs="Times New Roman"/>
          <w:sz w:val="26"/>
          <w:szCs w:val="26"/>
        </w:rPr>
        <w:t>Повышение качества водоснабжения и водоотведения на территории Хасанского муниципального округа</w:t>
      </w:r>
      <w:r w:rsidR="009B40BF" w:rsidRPr="009A6278">
        <w:rPr>
          <w:rFonts w:ascii="Times New Roman" w:hAnsi="Times New Roman" w:cs="Times New Roman"/>
          <w:sz w:val="26"/>
          <w:szCs w:val="26"/>
        </w:rPr>
        <w:t>.</w:t>
      </w:r>
    </w:p>
    <w:p w:rsidR="00E47BA3" w:rsidRPr="00F40AC9" w:rsidRDefault="00E47BA3" w:rsidP="00E47B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0AC9">
        <w:rPr>
          <w:rFonts w:ascii="Times New Roman" w:hAnsi="Times New Roman" w:cs="Times New Roman"/>
          <w:sz w:val="26"/>
          <w:szCs w:val="26"/>
        </w:rPr>
        <w:t>В 2024 году финансирование по муниципальной программе Организация и осуществление мероприятий по гражданской обороне, защите населения и территории Хасанского муниципального округа от чрезвычайных ситуаций не предусмотрено.</w:t>
      </w:r>
    </w:p>
    <w:p w:rsidR="009A6278" w:rsidRPr="00E47BA3" w:rsidRDefault="009A6278" w:rsidP="00E47B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0AC9">
        <w:rPr>
          <w:rFonts w:ascii="Times New Roman" w:hAnsi="Times New Roman" w:cs="Times New Roman"/>
          <w:sz w:val="26"/>
          <w:szCs w:val="26"/>
        </w:rPr>
        <w:t>Муниципальная программа Переселение граждан из аварийного жилищного фонда Хасанского муниципального округа</w:t>
      </w:r>
      <w:r w:rsidR="00E47BA3" w:rsidRPr="00F40AC9">
        <w:rPr>
          <w:rFonts w:ascii="Times New Roman" w:hAnsi="Times New Roman" w:cs="Times New Roman"/>
          <w:sz w:val="26"/>
          <w:szCs w:val="26"/>
        </w:rPr>
        <w:t xml:space="preserve"> на 2024 год не разрабатывалась в связи с отсутствием финансирования.</w:t>
      </w:r>
    </w:p>
    <w:p w:rsidR="00C5127D" w:rsidRDefault="00CA61AF" w:rsidP="00F04A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3FF4">
        <w:rPr>
          <w:rFonts w:ascii="Times New Roman" w:hAnsi="Times New Roman" w:cs="Times New Roman"/>
          <w:sz w:val="26"/>
          <w:szCs w:val="26"/>
        </w:rPr>
        <w:t>Перечень объектов, завершенных в 20</w:t>
      </w:r>
      <w:r w:rsidR="00065C58" w:rsidRPr="00573FF4">
        <w:rPr>
          <w:rFonts w:ascii="Times New Roman" w:hAnsi="Times New Roman" w:cs="Times New Roman"/>
          <w:sz w:val="26"/>
          <w:szCs w:val="26"/>
        </w:rPr>
        <w:t>2</w:t>
      </w:r>
      <w:r w:rsidR="00573FF4">
        <w:rPr>
          <w:rFonts w:ascii="Times New Roman" w:hAnsi="Times New Roman" w:cs="Times New Roman"/>
          <w:sz w:val="26"/>
          <w:szCs w:val="26"/>
        </w:rPr>
        <w:t xml:space="preserve">4 </w:t>
      </w:r>
      <w:r w:rsidRPr="00573FF4">
        <w:rPr>
          <w:rFonts w:ascii="Times New Roman" w:hAnsi="Times New Roman" w:cs="Times New Roman"/>
          <w:sz w:val="26"/>
          <w:szCs w:val="26"/>
        </w:rPr>
        <w:t xml:space="preserve">году и мероприятий, выполненных в рамках муниципальных программ Хасанского муниципального </w:t>
      </w:r>
      <w:r w:rsidR="009B40BF" w:rsidRPr="00573FF4">
        <w:rPr>
          <w:rFonts w:ascii="Times New Roman" w:hAnsi="Times New Roman" w:cs="Times New Roman"/>
          <w:sz w:val="26"/>
          <w:szCs w:val="26"/>
        </w:rPr>
        <w:t>округа</w:t>
      </w:r>
      <w:r w:rsidR="002D79AF" w:rsidRPr="00573FF4">
        <w:rPr>
          <w:rFonts w:ascii="Times New Roman" w:hAnsi="Times New Roman" w:cs="Times New Roman"/>
          <w:sz w:val="26"/>
          <w:szCs w:val="26"/>
        </w:rPr>
        <w:t>,</w:t>
      </w:r>
      <w:r w:rsidRPr="00573FF4">
        <w:rPr>
          <w:rFonts w:ascii="Times New Roman" w:hAnsi="Times New Roman" w:cs="Times New Roman"/>
          <w:sz w:val="26"/>
          <w:szCs w:val="26"/>
        </w:rPr>
        <w:t xml:space="preserve"> при</w:t>
      </w:r>
      <w:r w:rsidR="00F04AAF" w:rsidRPr="00573FF4">
        <w:rPr>
          <w:rFonts w:ascii="Times New Roman" w:hAnsi="Times New Roman" w:cs="Times New Roman"/>
          <w:sz w:val="26"/>
          <w:szCs w:val="26"/>
        </w:rPr>
        <w:t>веден в приложении №1 к Доклад</w:t>
      </w:r>
      <w:r w:rsidR="00920675" w:rsidRPr="00573FF4">
        <w:rPr>
          <w:rFonts w:ascii="Times New Roman" w:hAnsi="Times New Roman" w:cs="Times New Roman"/>
          <w:sz w:val="26"/>
          <w:szCs w:val="26"/>
        </w:rPr>
        <w:t>у</w:t>
      </w:r>
      <w:r w:rsidR="00F04AAF" w:rsidRPr="00573FF4">
        <w:rPr>
          <w:rFonts w:ascii="Times New Roman" w:hAnsi="Times New Roman" w:cs="Times New Roman"/>
          <w:sz w:val="26"/>
          <w:szCs w:val="26"/>
        </w:rPr>
        <w:t>.</w:t>
      </w:r>
    </w:p>
    <w:p w:rsidR="00920675" w:rsidRDefault="00920675" w:rsidP="00F04A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1C62" w:rsidRDefault="00CC792F" w:rsidP="007744C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27D">
        <w:rPr>
          <w:rFonts w:ascii="Times New Roman" w:hAnsi="Times New Roman" w:cs="Times New Roman"/>
          <w:b/>
          <w:sz w:val="26"/>
          <w:szCs w:val="26"/>
        </w:rPr>
        <w:lastRenderedPageBreak/>
        <w:t>Оценка эффективности реализации муниципальных программ</w:t>
      </w:r>
    </w:p>
    <w:p w:rsidR="00E61E9A" w:rsidRPr="00C5127D" w:rsidRDefault="00E61E9A" w:rsidP="007744C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A7871" w:rsidRPr="00C5127D" w:rsidRDefault="007A7871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>Оценка эффективности реализации муниципальных программ по итогам 20</w:t>
      </w:r>
      <w:r w:rsidR="00943882">
        <w:rPr>
          <w:rFonts w:ascii="Times New Roman" w:hAnsi="Times New Roman" w:cs="Times New Roman"/>
          <w:sz w:val="26"/>
          <w:szCs w:val="26"/>
        </w:rPr>
        <w:t>2</w:t>
      </w:r>
      <w:r w:rsidR="00DD0ACF">
        <w:rPr>
          <w:rFonts w:ascii="Times New Roman" w:hAnsi="Times New Roman" w:cs="Times New Roman"/>
          <w:sz w:val="26"/>
          <w:szCs w:val="26"/>
        </w:rPr>
        <w:t>4</w:t>
      </w:r>
      <w:r w:rsidRPr="00C5127D">
        <w:rPr>
          <w:rFonts w:ascii="Times New Roman" w:hAnsi="Times New Roman" w:cs="Times New Roman"/>
          <w:sz w:val="26"/>
          <w:szCs w:val="26"/>
        </w:rPr>
        <w:t xml:space="preserve"> года проведена </w:t>
      </w:r>
      <w:r w:rsidR="00985A4A" w:rsidRPr="00C5127D">
        <w:rPr>
          <w:rFonts w:ascii="Times New Roman" w:hAnsi="Times New Roman" w:cs="Times New Roman"/>
          <w:sz w:val="26"/>
          <w:szCs w:val="26"/>
        </w:rPr>
        <w:t>управлением экономики</w:t>
      </w:r>
      <w:r w:rsidR="003C0BE7">
        <w:rPr>
          <w:rFonts w:ascii="Times New Roman" w:hAnsi="Times New Roman" w:cs="Times New Roman"/>
          <w:sz w:val="26"/>
          <w:szCs w:val="26"/>
        </w:rPr>
        <w:t xml:space="preserve"> и проектным управлением</w:t>
      </w:r>
      <w:r w:rsidR="00FF69AC"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="00525B9C" w:rsidRPr="00C5127D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FF69AC" w:rsidRPr="00C5127D">
        <w:rPr>
          <w:rFonts w:ascii="Times New Roman" w:hAnsi="Times New Roman" w:cs="Times New Roman"/>
          <w:sz w:val="26"/>
          <w:szCs w:val="26"/>
        </w:rPr>
        <w:t xml:space="preserve">Хасанского муниципального </w:t>
      </w:r>
      <w:r w:rsidR="003C0BE7">
        <w:rPr>
          <w:rFonts w:ascii="Times New Roman" w:hAnsi="Times New Roman" w:cs="Times New Roman"/>
          <w:sz w:val="26"/>
          <w:szCs w:val="26"/>
        </w:rPr>
        <w:t>округа</w:t>
      </w:r>
      <w:r w:rsidR="00985A4A"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>в</w:t>
      </w:r>
      <w:r w:rsidR="00985A4A"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>соответствии</w:t>
      </w:r>
      <w:r w:rsidR="00985A4A"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 xml:space="preserve">с методикой, предусмотренной постановлением администрации Хасанского муниципального района от </w:t>
      </w:r>
      <w:r w:rsidR="003C0BE7">
        <w:rPr>
          <w:rFonts w:ascii="Times New Roman" w:hAnsi="Times New Roman" w:cs="Times New Roman"/>
          <w:sz w:val="26"/>
          <w:szCs w:val="26"/>
        </w:rPr>
        <w:t>26 декабря</w:t>
      </w:r>
      <w:r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="003C0BE7">
        <w:rPr>
          <w:rFonts w:ascii="Times New Roman" w:hAnsi="Times New Roman" w:cs="Times New Roman"/>
          <w:sz w:val="26"/>
          <w:szCs w:val="26"/>
        </w:rPr>
        <w:t>202</w:t>
      </w:r>
      <w:r w:rsidR="009B40BF">
        <w:rPr>
          <w:rFonts w:ascii="Times New Roman" w:hAnsi="Times New Roman" w:cs="Times New Roman"/>
          <w:sz w:val="26"/>
          <w:szCs w:val="26"/>
        </w:rPr>
        <w:t>2</w:t>
      </w:r>
      <w:r w:rsidR="003C0BE7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>года №</w:t>
      </w:r>
      <w:r w:rsidR="003C0BE7">
        <w:rPr>
          <w:rFonts w:ascii="Times New Roman" w:hAnsi="Times New Roman" w:cs="Times New Roman"/>
          <w:sz w:val="26"/>
          <w:szCs w:val="26"/>
        </w:rPr>
        <w:t>1068</w:t>
      </w:r>
      <w:r w:rsidRPr="00C5127D">
        <w:rPr>
          <w:rFonts w:ascii="Times New Roman" w:hAnsi="Times New Roman" w:cs="Times New Roman"/>
          <w:sz w:val="26"/>
          <w:szCs w:val="26"/>
        </w:rPr>
        <w:t xml:space="preserve">-па «Об утверждении порядка разработки, реализации и оценки эффективности муниципальных программ Хасанского муниципального </w:t>
      </w:r>
      <w:r w:rsidR="003C0BE7">
        <w:rPr>
          <w:rFonts w:ascii="Times New Roman" w:hAnsi="Times New Roman" w:cs="Times New Roman"/>
          <w:sz w:val="26"/>
          <w:szCs w:val="26"/>
        </w:rPr>
        <w:t>округа</w:t>
      </w:r>
      <w:r w:rsidRPr="00C5127D">
        <w:rPr>
          <w:rFonts w:ascii="Times New Roman" w:hAnsi="Times New Roman" w:cs="Times New Roman"/>
          <w:sz w:val="26"/>
          <w:szCs w:val="26"/>
        </w:rPr>
        <w:t xml:space="preserve">» на основе информации, представленной ответственными исполнителями муниципальных программ в составе годовых отчетов о ходе их реализации. </w:t>
      </w:r>
    </w:p>
    <w:p w:rsidR="004D4B37" w:rsidRPr="00C5127D" w:rsidRDefault="004D4B37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 xml:space="preserve">Критериями оценки </w:t>
      </w:r>
      <w:r w:rsidR="00570E7F" w:rsidRPr="00C5127D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C5127D">
        <w:rPr>
          <w:rFonts w:ascii="Times New Roman" w:hAnsi="Times New Roman" w:cs="Times New Roman"/>
          <w:sz w:val="26"/>
          <w:szCs w:val="26"/>
        </w:rPr>
        <w:t>являлись:</w:t>
      </w:r>
    </w:p>
    <w:p w:rsidR="0040471F" w:rsidRPr="00C5127D" w:rsidRDefault="007744CE" w:rsidP="0040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>-</w:t>
      </w:r>
      <w:r w:rsidR="00E61E9A">
        <w:rPr>
          <w:rFonts w:ascii="Times New Roman" w:hAnsi="Times New Roman" w:cs="Times New Roman"/>
          <w:sz w:val="26"/>
          <w:szCs w:val="26"/>
        </w:rPr>
        <w:t xml:space="preserve"> </w:t>
      </w:r>
      <w:r w:rsidR="00170DFE" w:rsidRPr="00C5127D">
        <w:rPr>
          <w:rFonts w:ascii="Times New Roman" w:hAnsi="Times New Roman" w:cs="Times New Roman"/>
          <w:sz w:val="26"/>
          <w:szCs w:val="26"/>
        </w:rPr>
        <w:t>достижение запланированных результатов, значение количественных и качественных показателей цели и задач муниципальных программ</w:t>
      </w:r>
      <w:r w:rsidR="0040471F" w:rsidRPr="00C5127D">
        <w:rPr>
          <w:rFonts w:ascii="Times New Roman" w:hAnsi="Times New Roman" w:cs="Times New Roman"/>
          <w:sz w:val="26"/>
          <w:szCs w:val="26"/>
        </w:rPr>
        <w:t>;</w:t>
      </w:r>
    </w:p>
    <w:p w:rsidR="00170DFE" w:rsidRPr="00C5127D" w:rsidRDefault="00170DFE" w:rsidP="0040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>- выполнение мероприятий программ;</w:t>
      </w:r>
    </w:p>
    <w:p w:rsidR="0040471F" w:rsidRPr="00C5127D" w:rsidRDefault="0040471F" w:rsidP="0040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>-</w:t>
      </w:r>
      <w:r w:rsidR="00E61E9A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>процент освоения финансовых средств.</w:t>
      </w:r>
    </w:p>
    <w:p w:rsidR="00F43405" w:rsidRPr="003C0248" w:rsidRDefault="00F43405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 xml:space="preserve">В случае если среднее значение достижения целей программы, отдельных мероприятий больше или равно 80% - цель реализации муниципальной программы выполняется; в случае если </w:t>
      </w:r>
      <w:r w:rsidR="003722D9" w:rsidRPr="00C5127D">
        <w:rPr>
          <w:rFonts w:ascii="Times New Roman" w:hAnsi="Times New Roman" w:cs="Times New Roman"/>
          <w:sz w:val="26"/>
          <w:szCs w:val="26"/>
        </w:rPr>
        <w:t>меньше 80% цель</w:t>
      </w:r>
      <w:r w:rsidRPr="00C5127D">
        <w:rPr>
          <w:rFonts w:ascii="Times New Roman" w:hAnsi="Times New Roman" w:cs="Times New Roman"/>
          <w:sz w:val="26"/>
          <w:szCs w:val="26"/>
        </w:rPr>
        <w:t xml:space="preserve"> реализации </w:t>
      </w:r>
      <w:r w:rsidR="003722D9" w:rsidRPr="00C5127D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3722D9" w:rsidRPr="003C0248">
        <w:rPr>
          <w:rFonts w:ascii="Times New Roman" w:hAnsi="Times New Roman" w:cs="Times New Roman"/>
          <w:sz w:val="26"/>
          <w:szCs w:val="26"/>
        </w:rPr>
        <w:t>программы не выполняется.</w:t>
      </w:r>
    </w:p>
    <w:p w:rsidR="00CC2584" w:rsidRPr="00573FF4" w:rsidRDefault="00427E4B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3FF4">
        <w:rPr>
          <w:rFonts w:ascii="Times New Roman" w:hAnsi="Times New Roman" w:cs="Times New Roman"/>
          <w:sz w:val="26"/>
          <w:szCs w:val="26"/>
        </w:rPr>
        <w:t xml:space="preserve">По результатам оценки эффективности из </w:t>
      </w:r>
      <w:r w:rsidR="00272429" w:rsidRPr="00573FF4">
        <w:rPr>
          <w:rFonts w:ascii="Times New Roman" w:hAnsi="Times New Roman" w:cs="Times New Roman"/>
          <w:sz w:val="26"/>
          <w:szCs w:val="26"/>
        </w:rPr>
        <w:t>1</w:t>
      </w:r>
      <w:r w:rsidR="00573FF4">
        <w:rPr>
          <w:rFonts w:ascii="Times New Roman" w:hAnsi="Times New Roman" w:cs="Times New Roman"/>
          <w:sz w:val="26"/>
          <w:szCs w:val="26"/>
        </w:rPr>
        <w:t>8</w:t>
      </w:r>
      <w:r w:rsidRPr="00573FF4">
        <w:rPr>
          <w:rFonts w:ascii="Times New Roman" w:hAnsi="Times New Roman" w:cs="Times New Roman"/>
          <w:sz w:val="26"/>
          <w:szCs w:val="26"/>
        </w:rPr>
        <w:t xml:space="preserve"> </w:t>
      </w:r>
      <w:r w:rsidR="00CC2584" w:rsidRPr="00573FF4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573FF4">
        <w:rPr>
          <w:rFonts w:ascii="Times New Roman" w:hAnsi="Times New Roman" w:cs="Times New Roman"/>
          <w:sz w:val="26"/>
          <w:szCs w:val="26"/>
        </w:rPr>
        <w:t xml:space="preserve">программ: </w:t>
      </w:r>
    </w:p>
    <w:p w:rsidR="00FA6EAA" w:rsidRPr="00F40AC9" w:rsidRDefault="00427E4B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0AC9">
        <w:rPr>
          <w:rFonts w:ascii="Times New Roman" w:hAnsi="Times New Roman" w:cs="Times New Roman"/>
          <w:sz w:val="26"/>
          <w:szCs w:val="26"/>
        </w:rPr>
        <w:t xml:space="preserve">- </w:t>
      </w:r>
      <w:r w:rsidR="009D156B" w:rsidRPr="00F40AC9">
        <w:rPr>
          <w:rFonts w:ascii="Times New Roman" w:hAnsi="Times New Roman" w:cs="Times New Roman"/>
          <w:sz w:val="26"/>
          <w:szCs w:val="26"/>
        </w:rPr>
        <w:t>1</w:t>
      </w:r>
      <w:r w:rsidR="00572E29">
        <w:rPr>
          <w:rFonts w:ascii="Times New Roman" w:hAnsi="Times New Roman" w:cs="Times New Roman"/>
          <w:sz w:val="26"/>
          <w:szCs w:val="26"/>
        </w:rPr>
        <w:t>2</w:t>
      </w:r>
      <w:r w:rsidRPr="00F40AC9">
        <w:rPr>
          <w:rFonts w:ascii="Times New Roman" w:hAnsi="Times New Roman" w:cs="Times New Roman"/>
          <w:sz w:val="26"/>
          <w:szCs w:val="26"/>
        </w:rPr>
        <w:t xml:space="preserve"> </w:t>
      </w:r>
      <w:r w:rsidR="004D3693" w:rsidRPr="00F40AC9">
        <w:rPr>
          <w:rFonts w:ascii="Times New Roman" w:hAnsi="Times New Roman" w:cs="Times New Roman"/>
          <w:sz w:val="26"/>
          <w:szCs w:val="26"/>
        </w:rPr>
        <w:t xml:space="preserve">программ </w:t>
      </w:r>
      <w:r w:rsidRPr="00F40AC9">
        <w:rPr>
          <w:rFonts w:ascii="Times New Roman" w:hAnsi="Times New Roman" w:cs="Times New Roman"/>
          <w:sz w:val="26"/>
          <w:szCs w:val="26"/>
        </w:rPr>
        <w:t xml:space="preserve">получили процент выполнения </w:t>
      </w:r>
      <w:r w:rsidR="00CC2584" w:rsidRPr="00F40AC9">
        <w:rPr>
          <w:rFonts w:ascii="Times New Roman" w:hAnsi="Times New Roman" w:cs="Times New Roman"/>
          <w:sz w:val="26"/>
          <w:szCs w:val="26"/>
        </w:rPr>
        <w:t xml:space="preserve">целевых </w:t>
      </w:r>
      <w:r w:rsidRPr="00F40AC9">
        <w:rPr>
          <w:rFonts w:ascii="Times New Roman" w:hAnsi="Times New Roman" w:cs="Times New Roman"/>
          <w:sz w:val="26"/>
          <w:szCs w:val="26"/>
        </w:rPr>
        <w:t xml:space="preserve">показателей больше </w:t>
      </w:r>
      <w:r w:rsidR="00FA6EAA" w:rsidRPr="00F40AC9">
        <w:rPr>
          <w:rFonts w:ascii="Times New Roman" w:hAnsi="Times New Roman" w:cs="Times New Roman"/>
          <w:sz w:val="26"/>
          <w:szCs w:val="26"/>
        </w:rPr>
        <w:t>9</w:t>
      </w:r>
      <w:r w:rsidR="00CC2584" w:rsidRPr="00F40AC9">
        <w:rPr>
          <w:rFonts w:ascii="Times New Roman" w:hAnsi="Times New Roman" w:cs="Times New Roman"/>
          <w:sz w:val="26"/>
          <w:szCs w:val="26"/>
        </w:rPr>
        <w:t xml:space="preserve">0 </w:t>
      </w:r>
      <w:r w:rsidRPr="00F40AC9">
        <w:rPr>
          <w:rFonts w:ascii="Times New Roman" w:hAnsi="Times New Roman" w:cs="Times New Roman"/>
          <w:sz w:val="26"/>
          <w:szCs w:val="26"/>
        </w:rPr>
        <w:t>%</w:t>
      </w:r>
      <w:r w:rsidR="00CC2584" w:rsidRPr="00F40AC9">
        <w:rPr>
          <w:rFonts w:ascii="Times New Roman" w:hAnsi="Times New Roman" w:cs="Times New Roman"/>
          <w:sz w:val="26"/>
          <w:szCs w:val="26"/>
        </w:rPr>
        <w:t xml:space="preserve"> и выше</w:t>
      </w:r>
      <w:r w:rsidRPr="00F40AC9">
        <w:rPr>
          <w:rFonts w:ascii="Times New Roman" w:hAnsi="Times New Roman" w:cs="Times New Roman"/>
          <w:sz w:val="26"/>
          <w:szCs w:val="26"/>
        </w:rPr>
        <w:t xml:space="preserve">, следовательно, реализованы с высоким уровнем эффективности; </w:t>
      </w:r>
    </w:p>
    <w:p w:rsidR="00427E4B" w:rsidRDefault="00427E4B" w:rsidP="006C1E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0AC9">
        <w:rPr>
          <w:rFonts w:ascii="Times New Roman" w:hAnsi="Times New Roman" w:cs="Times New Roman"/>
          <w:sz w:val="26"/>
          <w:szCs w:val="26"/>
        </w:rPr>
        <w:t>-</w:t>
      </w:r>
      <w:r w:rsidR="00E61E9A" w:rsidRPr="00F40AC9">
        <w:rPr>
          <w:rFonts w:ascii="Times New Roman" w:hAnsi="Times New Roman" w:cs="Times New Roman"/>
          <w:sz w:val="26"/>
          <w:szCs w:val="26"/>
        </w:rPr>
        <w:t xml:space="preserve"> </w:t>
      </w:r>
      <w:r w:rsidR="00B87E76">
        <w:rPr>
          <w:rFonts w:ascii="Times New Roman" w:hAnsi="Times New Roman" w:cs="Times New Roman"/>
          <w:sz w:val="26"/>
          <w:szCs w:val="26"/>
        </w:rPr>
        <w:t>3</w:t>
      </w:r>
      <w:r w:rsidRPr="00F40AC9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9D156B" w:rsidRPr="00F40AC9">
        <w:rPr>
          <w:rFonts w:ascii="Times New Roman" w:hAnsi="Times New Roman" w:cs="Times New Roman"/>
          <w:sz w:val="26"/>
          <w:szCs w:val="26"/>
        </w:rPr>
        <w:t>ы</w:t>
      </w:r>
      <w:r w:rsidRPr="00F40AC9">
        <w:rPr>
          <w:rFonts w:ascii="Times New Roman" w:hAnsi="Times New Roman" w:cs="Times New Roman"/>
          <w:sz w:val="26"/>
          <w:szCs w:val="26"/>
        </w:rPr>
        <w:t xml:space="preserve"> – уровень эффективности ниже среднего</w:t>
      </w:r>
      <w:r w:rsidR="00FA6EAA" w:rsidRPr="00F40AC9">
        <w:rPr>
          <w:rFonts w:ascii="Times New Roman" w:hAnsi="Times New Roman" w:cs="Times New Roman"/>
          <w:sz w:val="26"/>
          <w:szCs w:val="26"/>
        </w:rPr>
        <w:t xml:space="preserve">, процент выполнения целевых показателей </w:t>
      </w:r>
      <w:r w:rsidR="00394130" w:rsidRPr="00F40AC9">
        <w:rPr>
          <w:rFonts w:ascii="Times New Roman" w:hAnsi="Times New Roman" w:cs="Times New Roman"/>
          <w:sz w:val="26"/>
          <w:szCs w:val="26"/>
        </w:rPr>
        <w:t>менее 8</w:t>
      </w:r>
      <w:r w:rsidR="00FA6EAA" w:rsidRPr="00F40AC9">
        <w:rPr>
          <w:rFonts w:ascii="Times New Roman" w:hAnsi="Times New Roman" w:cs="Times New Roman"/>
          <w:sz w:val="26"/>
          <w:szCs w:val="26"/>
        </w:rPr>
        <w:t>0 %</w:t>
      </w:r>
      <w:r w:rsidRPr="00F40AC9">
        <w:rPr>
          <w:rFonts w:ascii="Times New Roman" w:hAnsi="Times New Roman" w:cs="Times New Roman"/>
          <w:sz w:val="26"/>
          <w:szCs w:val="26"/>
        </w:rPr>
        <w:t>.</w:t>
      </w:r>
    </w:p>
    <w:p w:rsidR="00306968" w:rsidRDefault="00306968" w:rsidP="006C1E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 </w:t>
      </w:r>
      <w:r w:rsidR="00572E29">
        <w:rPr>
          <w:rFonts w:ascii="Times New Roman" w:hAnsi="Times New Roman" w:cs="Times New Roman"/>
          <w:sz w:val="26"/>
          <w:szCs w:val="26"/>
        </w:rPr>
        <w:t>3</w:t>
      </w:r>
      <w:r w:rsidRPr="00306968">
        <w:rPr>
          <w:rFonts w:ascii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z w:val="26"/>
          <w:szCs w:val="26"/>
        </w:rPr>
        <w:t>ам</w:t>
      </w:r>
      <w:r w:rsidRPr="00306968">
        <w:rPr>
          <w:rFonts w:ascii="Times New Roman" w:hAnsi="Times New Roman" w:cs="Times New Roman"/>
          <w:sz w:val="26"/>
          <w:szCs w:val="26"/>
        </w:rPr>
        <w:t xml:space="preserve"> процент выполнения целевых показателей </w:t>
      </w:r>
      <w:r>
        <w:rPr>
          <w:rFonts w:ascii="Times New Roman" w:hAnsi="Times New Roman" w:cs="Times New Roman"/>
          <w:sz w:val="26"/>
          <w:szCs w:val="26"/>
        </w:rPr>
        <w:t>равен 0.</w:t>
      </w:r>
    </w:p>
    <w:p w:rsidR="00F04B5B" w:rsidRPr="00573FF4" w:rsidRDefault="00707F97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3FF4">
        <w:rPr>
          <w:rFonts w:ascii="Times New Roman" w:hAnsi="Times New Roman" w:cs="Times New Roman"/>
          <w:sz w:val="26"/>
          <w:szCs w:val="26"/>
        </w:rPr>
        <w:t xml:space="preserve">Оценка эффективности реализации муниципальных программ Хасанского муниципального </w:t>
      </w:r>
      <w:r w:rsidR="006C1E86" w:rsidRPr="00573FF4">
        <w:rPr>
          <w:rFonts w:ascii="Times New Roman" w:hAnsi="Times New Roman" w:cs="Times New Roman"/>
          <w:sz w:val="26"/>
          <w:szCs w:val="26"/>
        </w:rPr>
        <w:t>округа</w:t>
      </w:r>
      <w:r w:rsidR="00B85F7B" w:rsidRPr="00573FF4">
        <w:rPr>
          <w:rFonts w:ascii="Times New Roman" w:hAnsi="Times New Roman" w:cs="Times New Roman"/>
          <w:sz w:val="26"/>
          <w:szCs w:val="26"/>
        </w:rPr>
        <w:t xml:space="preserve"> </w:t>
      </w:r>
      <w:r w:rsidRPr="00573FF4">
        <w:rPr>
          <w:rFonts w:ascii="Times New Roman" w:hAnsi="Times New Roman" w:cs="Times New Roman"/>
          <w:sz w:val="26"/>
          <w:szCs w:val="26"/>
        </w:rPr>
        <w:t>за 20</w:t>
      </w:r>
      <w:r w:rsidR="00394130" w:rsidRPr="00573FF4">
        <w:rPr>
          <w:rFonts w:ascii="Times New Roman" w:hAnsi="Times New Roman" w:cs="Times New Roman"/>
          <w:sz w:val="26"/>
          <w:szCs w:val="26"/>
        </w:rPr>
        <w:t>2</w:t>
      </w:r>
      <w:r w:rsidR="00573FF4">
        <w:rPr>
          <w:rFonts w:ascii="Times New Roman" w:hAnsi="Times New Roman" w:cs="Times New Roman"/>
          <w:sz w:val="26"/>
          <w:szCs w:val="26"/>
        </w:rPr>
        <w:t>4</w:t>
      </w:r>
      <w:r w:rsidRPr="00573FF4">
        <w:rPr>
          <w:rFonts w:ascii="Times New Roman" w:hAnsi="Times New Roman" w:cs="Times New Roman"/>
          <w:sz w:val="26"/>
          <w:szCs w:val="26"/>
        </w:rPr>
        <w:t xml:space="preserve"> год приведена в приложении №</w:t>
      </w:r>
      <w:r w:rsidR="00FE268B" w:rsidRPr="00573FF4">
        <w:rPr>
          <w:rFonts w:ascii="Times New Roman" w:hAnsi="Times New Roman" w:cs="Times New Roman"/>
          <w:sz w:val="26"/>
          <w:szCs w:val="26"/>
        </w:rPr>
        <w:t xml:space="preserve"> </w:t>
      </w:r>
      <w:r w:rsidRPr="00573FF4">
        <w:rPr>
          <w:rFonts w:ascii="Times New Roman" w:hAnsi="Times New Roman" w:cs="Times New Roman"/>
          <w:sz w:val="26"/>
          <w:szCs w:val="26"/>
        </w:rPr>
        <w:t xml:space="preserve">2 к Докладу. </w:t>
      </w:r>
    </w:p>
    <w:p w:rsidR="00C12251" w:rsidRPr="007D7C1A" w:rsidRDefault="00B57523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3FF4">
        <w:rPr>
          <w:rFonts w:ascii="Times New Roman" w:hAnsi="Times New Roman" w:cs="Times New Roman"/>
          <w:sz w:val="26"/>
          <w:szCs w:val="26"/>
        </w:rPr>
        <w:t>С целью оценки достижения целей и решения задач в каждой программе установлен комплекс целевых показателей.</w:t>
      </w:r>
      <w:r w:rsidRPr="007D7C1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4130" w:rsidRDefault="00394130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87E76" w:rsidRDefault="00B87E76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E667D" w:rsidRDefault="00B57523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D7C1A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Предложения по дальнейшей реализации муниципальных программ </w:t>
      </w:r>
    </w:p>
    <w:p w:rsidR="006420F6" w:rsidRPr="007D7C1A" w:rsidRDefault="006420F6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A6EAA" w:rsidRPr="007D7C1A" w:rsidRDefault="00B57523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7C1A">
        <w:rPr>
          <w:rFonts w:ascii="Times New Roman" w:hAnsi="Times New Roman" w:cs="Times New Roman"/>
          <w:sz w:val="26"/>
          <w:szCs w:val="26"/>
        </w:rPr>
        <w:t xml:space="preserve">Ответственным исполнителям, соисполнителям, участникам программ рекомендовать: </w:t>
      </w:r>
    </w:p>
    <w:p w:rsidR="00FA6EAA" w:rsidRPr="007D7C1A" w:rsidRDefault="00B57523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7C1A">
        <w:rPr>
          <w:rFonts w:ascii="Times New Roman" w:hAnsi="Times New Roman" w:cs="Times New Roman"/>
          <w:sz w:val="26"/>
          <w:szCs w:val="26"/>
        </w:rPr>
        <w:t>- проанализировать причины, повлиявшие на низкие результаты оценки эффективности реализации программ в 20</w:t>
      </w:r>
      <w:r w:rsidR="00394130">
        <w:rPr>
          <w:rFonts w:ascii="Times New Roman" w:hAnsi="Times New Roman" w:cs="Times New Roman"/>
          <w:sz w:val="26"/>
          <w:szCs w:val="26"/>
        </w:rPr>
        <w:t>2</w:t>
      </w:r>
      <w:r w:rsidR="00DD0ACF">
        <w:rPr>
          <w:rFonts w:ascii="Times New Roman" w:hAnsi="Times New Roman" w:cs="Times New Roman"/>
          <w:sz w:val="26"/>
          <w:szCs w:val="26"/>
        </w:rPr>
        <w:t>4</w:t>
      </w:r>
      <w:r w:rsidRPr="007D7C1A">
        <w:rPr>
          <w:rFonts w:ascii="Times New Roman" w:hAnsi="Times New Roman" w:cs="Times New Roman"/>
          <w:sz w:val="26"/>
          <w:szCs w:val="26"/>
        </w:rPr>
        <w:t xml:space="preserve"> году и принять соответствующие меры по их устранению и недопущению в плановом периоде; </w:t>
      </w:r>
    </w:p>
    <w:p w:rsidR="00FA6EAA" w:rsidRPr="007D7C1A" w:rsidRDefault="00B57523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7C1A">
        <w:rPr>
          <w:rFonts w:ascii="Times New Roman" w:hAnsi="Times New Roman" w:cs="Times New Roman"/>
          <w:sz w:val="26"/>
          <w:szCs w:val="26"/>
        </w:rPr>
        <w:t>-</w:t>
      </w:r>
      <w:r w:rsidR="00C5127D" w:rsidRPr="007D7C1A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7D7C1A">
        <w:rPr>
          <w:rFonts w:ascii="Times New Roman" w:hAnsi="Times New Roman" w:cs="Times New Roman"/>
          <w:sz w:val="26"/>
          <w:szCs w:val="26"/>
        </w:rPr>
        <w:t xml:space="preserve">повысить качество планирования значений целевых показателей с целью исключения невыполнения, либо значительного перевыполнения плана; </w:t>
      </w:r>
    </w:p>
    <w:p w:rsidR="00FA6EAA" w:rsidRPr="007D7C1A" w:rsidRDefault="00B57523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7C1A">
        <w:rPr>
          <w:rFonts w:ascii="Times New Roman" w:hAnsi="Times New Roman" w:cs="Times New Roman"/>
          <w:sz w:val="26"/>
          <w:szCs w:val="26"/>
        </w:rPr>
        <w:t>-</w:t>
      </w:r>
      <w:r w:rsidR="00C5127D" w:rsidRPr="007D7C1A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7D7C1A">
        <w:rPr>
          <w:rFonts w:ascii="Times New Roman" w:hAnsi="Times New Roman" w:cs="Times New Roman"/>
          <w:sz w:val="26"/>
          <w:szCs w:val="26"/>
        </w:rPr>
        <w:t xml:space="preserve">осуществлять регулярный мониторинг хода реализации программ; </w:t>
      </w:r>
    </w:p>
    <w:p w:rsidR="003C3A91" w:rsidRPr="007D7C1A" w:rsidRDefault="003C3A91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7C1A">
        <w:rPr>
          <w:rFonts w:ascii="Times New Roman" w:hAnsi="Times New Roman" w:cs="Times New Roman"/>
          <w:sz w:val="26"/>
          <w:szCs w:val="26"/>
        </w:rPr>
        <w:t>- использовать результаты мониторинга муниципальных программ при принятии решений в части дальнейшей их реализации;</w:t>
      </w:r>
    </w:p>
    <w:p w:rsidR="003C3A91" w:rsidRPr="007D7C1A" w:rsidRDefault="00B57523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7C1A">
        <w:rPr>
          <w:rFonts w:ascii="Times New Roman" w:hAnsi="Times New Roman" w:cs="Times New Roman"/>
          <w:sz w:val="26"/>
          <w:szCs w:val="26"/>
        </w:rPr>
        <w:t>-</w:t>
      </w:r>
      <w:r w:rsidR="00C5127D" w:rsidRPr="007D7C1A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7D7C1A">
        <w:rPr>
          <w:rFonts w:ascii="Times New Roman" w:hAnsi="Times New Roman" w:cs="Times New Roman"/>
          <w:sz w:val="26"/>
          <w:szCs w:val="26"/>
        </w:rPr>
        <w:t>своевременно актуализировать программы, в т</w:t>
      </w:r>
      <w:r w:rsidR="003C3A91" w:rsidRPr="007D7C1A">
        <w:rPr>
          <w:rFonts w:ascii="Times New Roman" w:hAnsi="Times New Roman" w:cs="Times New Roman"/>
          <w:sz w:val="26"/>
          <w:szCs w:val="26"/>
        </w:rPr>
        <w:t>ом числе</w:t>
      </w:r>
      <w:r w:rsidRPr="007D7C1A">
        <w:rPr>
          <w:rFonts w:ascii="Times New Roman" w:hAnsi="Times New Roman" w:cs="Times New Roman"/>
          <w:sz w:val="26"/>
          <w:szCs w:val="26"/>
        </w:rPr>
        <w:t xml:space="preserve"> на официальном сайте </w:t>
      </w:r>
      <w:r w:rsidR="0040471F" w:rsidRPr="007D7C1A">
        <w:rPr>
          <w:rFonts w:ascii="Times New Roman" w:hAnsi="Times New Roman" w:cs="Times New Roman"/>
          <w:sz w:val="26"/>
          <w:szCs w:val="26"/>
        </w:rPr>
        <w:t xml:space="preserve">администрации Хасанского муниципального </w:t>
      </w:r>
      <w:r w:rsidR="002A4A12">
        <w:rPr>
          <w:rFonts w:ascii="Times New Roman" w:hAnsi="Times New Roman" w:cs="Times New Roman"/>
          <w:sz w:val="26"/>
          <w:szCs w:val="26"/>
        </w:rPr>
        <w:t>округа</w:t>
      </w:r>
      <w:r w:rsidR="003C3A91" w:rsidRPr="007D7C1A">
        <w:rPr>
          <w:rFonts w:ascii="Times New Roman" w:hAnsi="Times New Roman" w:cs="Times New Roman"/>
          <w:sz w:val="26"/>
          <w:szCs w:val="26"/>
        </w:rPr>
        <w:t>;</w:t>
      </w:r>
    </w:p>
    <w:p w:rsidR="00B57523" w:rsidRDefault="003C3A91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7C1A">
        <w:rPr>
          <w:rFonts w:ascii="Times New Roman" w:hAnsi="Times New Roman" w:cs="Times New Roman"/>
          <w:sz w:val="26"/>
          <w:szCs w:val="26"/>
        </w:rPr>
        <w:t xml:space="preserve">- соблюдать требования </w:t>
      </w:r>
      <w:r w:rsidR="003A0DFE">
        <w:rPr>
          <w:rFonts w:ascii="Times New Roman" w:hAnsi="Times New Roman" w:cs="Times New Roman"/>
          <w:sz w:val="26"/>
          <w:szCs w:val="26"/>
        </w:rPr>
        <w:t xml:space="preserve">и сроки </w:t>
      </w:r>
      <w:r w:rsidRPr="007D7C1A">
        <w:rPr>
          <w:rFonts w:ascii="Times New Roman" w:hAnsi="Times New Roman" w:cs="Times New Roman"/>
          <w:sz w:val="26"/>
          <w:szCs w:val="26"/>
        </w:rPr>
        <w:t xml:space="preserve">по подготовке годовых отчетов о ходе реализации муниципальных программ </w:t>
      </w:r>
      <w:r w:rsidR="00DC6651" w:rsidRPr="007D7C1A">
        <w:rPr>
          <w:rFonts w:ascii="Times New Roman" w:hAnsi="Times New Roman" w:cs="Times New Roman"/>
          <w:sz w:val="26"/>
          <w:szCs w:val="26"/>
        </w:rPr>
        <w:t>в соответствии с Порядком</w:t>
      </w:r>
      <w:r w:rsidR="00572E29">
        <w:rPr>
          <w:rFonts w:ascii="Times New Roman" w:hAnsi="Times New Roman" w:cs="Times New Roman"/>
          <w:sz w:val="26"/>
          <w:szCs w:val="26"/>
        </w:rPr>
        <w:t>;</w:t>
      </w:r>
    </w:p>
    <w:p w:rsidR="003C0248" w:rsidRDefault="003C0248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своевременно вносить изменения в муниципальные программы</w:t>
      </w:r>
      <w:r w:rsidR="00572E29">
        <w:rPr>
          <w:rFonts w:ascii="Times New Roman" w:hAnsi="Times New Roman" w:cs="Times New Roman"/>
          <w:sz w:val="26"/>
          <w:szCs w:val="26"/>
        </w:rPr>
        <w:t>;</w:t>
      </w:r>
    </w:p>
    <w:p w:rsidR="00572E29" w:rsidRDefault="00572E29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рекомендовать исключить из реестра муниципальных программ,</w:t>
      </w:r>
      <w:r w:rsidRPr="00572E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муниципальные программы:</w:t>
      </w:r>
    </w:p>
    <w:p w:rsidR="00572E29" w:rsidRDefault="00572E29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«</w:t>
      </w:r>
      <w:r w:rsidRPr="00572E29">
        <w:rPr>
          <w:rFonts w:ascii="Times New Roman" w:hAnsi="Times New Roman" w:cs="Times New Roman"/>
          <w:sz w:val="26"/>
          <w:szCs w:val="26"/>
        </w:rPr>
        <w:t>Переселение граждан из аварийного жилищного фонда Хасанского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», в связи с тем, что </w:t>
      </w:r>
      <w:r w:rsidR="00E70C52">
        <w:rPr>
          <w:rFonts w:ascii="Times New Roman" w:hAnsi="Times New Roman" w:cs="Times New Roman"/>
          <w:sz w:val="26"/>
          <w:szCs w:val="26"/>
        </w:rPr>
        <w:t>действие муниципальной программы закончилось в 2023 году</w:t>
      </w:r>
      <w:r w:rsidR="00854947">
        <w:rPr>
          <w:rFonts w:ascii="Times New Roman" w:hAnsi="Times New Roman" w:cs="Times New Roman"/>
          <w:sz w:val="26"/>
          <w:szCs w:val="26"/>
        </w:rPr>
        <w:t>.</w:t>
      </w:r>
    </w:p>
    <w:p w:rsidR="00572E29" w:rsidRPr="007D7C1A" w:rsidRDefault="00572E29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«</w:t>
      </w:r>
      <w:r w:rsidRPr="00572E29">
        <w:rPr>
          <w:rFonts w:ascii="Times New Roman" w:hAnsi="Times New Roman" w:cs="Times New Roman"/>
          <w:sz w:val="26"/>
          <w:szCs w:val="26"/>
        </w:rPr>
        <w:t>Организация и осуществление мероприятий по гражданской обороне, защите населения и территории Хасанского муниципального округа от чрезвычайных ситуаций</w:t>
      </w:r>
      <w:r>
        <w:rPr>
          <w:rFonts w:ascii="Times New Roman" w:hAnsi="Times New Roman" w:cs="Times New Roman"/>
          <w:sz w:val="26"/>
          <w:szCs w:val="26"/>
        </w:rPr>
        <w:t>», данная программа не эффективна второй год подряд.</w:t>
      </w:r>
    </w:p>
    <w:p w:rsidR="005B7150" w:rsidRPr="007D7C1A" w:rsidRDefault="005B7150" w:rsidP="00F16D82">
      <w:pPr>
        <w:spacing w:after="0" w:line="360" w:lineRule="auto"/>
        <w:ind w:firstLine="709"/>
        <w:jc w:val="both"/>
        <w:rPr>
          <w:sz w:val="26"/>
          <w:szCs w:val="26"/>
        </w:rPr>
      </w:pPr>
    </w:p>
    <w:sectPr w:rsidR="005B7150" w:rsidRPr="007D7C1A" w:rsidSect="004B1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626EC"/>
    <w:multiLevelType w:val="hybridMultilevel"/>
    <w:tmpl w:val="8932C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B4373"/>
    <w:multiLevelType w:val="hybridMultilevel"/>
    <w:tmpl w:val="4A62FB32"/>
    <w:lvl w:ilvl="0" w:tplc="3E40A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69637E3"/>
    <w:multiLevelType w:val="hybridMultilevel"/>
    <w:tmpl w:val="65D89BF8"/>
    <w:lvl w:ilvl="0" w:tplc="43964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D5865"/>
    <w:multiLevelType w:val="hybridMultilevel"/>
    <w:tmpl w:val="28E095CA"/>
    <w:lvl w:ilvl="0" w:tplc="96A4C1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940149">
    <w:abstractNumId w:val="2"/>
  </w:num>
  <w:num w:numId="2" w16cid:durableId="1430009730">
    <w:abstractNumId w:val="3"/>
  </w:num>
  <w:num w:numId="3" w16cid:durableId="1635023603">
    <w:abstractNumId w:val="1"/>
  </w:num>
  <w:num w:numId="4" w16cid:durableId="616370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72E1"/>
    <w:rsid w:val="00000EDB"/>
    <w:rsid w:val="000064D6"/>
    <w:rsid w:val="0000782A"/>
    <w:rsid w:val="000129E9"/>
    <w:rsid w:val="000139C4"/>
    <w:rsid w:val="000163CC"/>
    <w:rsid w:val="00022167"/>
    <w:rsid w:val="00031918"/>
    <w:rsid w:val="000326A1"/>
    <w:rsid w:val="00036840"/>
    <w:rsid w:val="00037D3A"/>
    <w:rsid w:val="0004157F"/>
    <w:rsid w:val="00043A55"/>
    <w:rsid w:val="000503BF"/>
    <w:rsid w:val="000531B2"/>
    <w:rsid w:val="00055947"/>
    <w:rsid w:val="00065C58"/>
    <w:rsid w:val="000703E8"/>
    <w:rsid w:val="000763B2"/>
    <w:rsid w:val="00085151"/>
    <w:rsid w:val="000938E7"/>
    <w:rsid w:val="000A10CD"/>
    <w:rsid w:val="000A39AC"/>
    <w:rsid w:val="000B1AE9"/>
    <w:rsid w:val="000B1E82"/>
    <w:rsid w:val="000D2113"/>
    <w:rsid w:val="000E66ED"/>
    <w:rsid w:val="000E7940"/>
    <w:rsid w:val="000F1EDB"/>
    <w:rsid w:val="000F5CFE"/>
    <w:rsid w:val="001132F6"/>
    <w:rsid w:val="00115843"/>
    <w:rsid w:val="00126BA2"/>
    <w:rsid w:val="001407F2"/>
    <w:rsid w:val="00140873"/>
    <w:rsid w:val="001442C1"/>
    <w:rsid w:val="001506E3"/>
    <w:rsid w:val="00157A29"/>
    <w:rsid w:val="00170DFE"/>
    <w:rsid w:val="00173F81"/>
    <w:rsid w:val="00175C62"/>
    <w:rsid w:val="00181C69"/>
    <w:rsid w:val="00182056"/>
    <w:rsid w:val="00182B04"/>
    <w:rsid w:val="00183D30"/>
    <w:rsid w:val="00190CBC"/>
    <w:rsid w:val="00197D99"/>
    <w:rsid w:val="001A04BD"/>
    <w:rsid w:val="001A5E16"/>
    <w:rsid w:val="001B35A9"/>
    <w:rsid w:val="001B70F5"/>
    <w:rsid w:val="001C0271"/>
    <w:rsid w:val="001D035A"/>
    <w:rsid w:val="001E44B9"/>
    <w:rsid w:val="00201E1A"/>
    <w:rsid w:val="00205552"/>
    <w:rsid w:val="00207582"/>
    <w:rsid w:val="00210A1F"/>
    <w:rsid w:val="0021127B"/>
    <w:rsid w:val="00223DAB"/>
    <w:rsid w:val="00230268"/>
    <w:rsid w:val="002333D8"/>
    <w:rsid w:val="00236210"/>
    <w:rsid w:val="00237D4B"/>
    <w:rsid w:val="00240899"/>
    <w:rsid w:val="00240A8D"/>
    <w:rsid w:val="00244D76"/>
    <w:rsid w:val="00244FDC"/>
    <w:rsid w:val="00250247"/>
    <w:rsid w:val="00251404"/>
    <w:rsid w:val="00252B23"/>
    <w:rsid w:val="002538B8"/>
    <w:rsid w:val="00255478"/>
    <w:rsid w:val="00256D2D"/>
    <w:rsid w:val="00264975"/>
    <w:rsid w:val="0026746D"/>
    <w:rsid w:val="00272429"/>
    <w:rsid w:val="0027260B"/>
    <w:rsid w:val="00274EAC"/>
    <w:rsid w:val="00274F76"/>
    <w:rsid w:val="00290427"/>
    <w:rsid w:val="002A4A12"/>
    <w:rsid w:val="002B2EE8"/>
    <w:rsid w:val="002B5EBA"/>
    <w:rsid w:val="002C68F6"/>
    <w:rsid w:val="002D79AF"/>
    <w:rsid w:val="002E3365"/>
    <w:rsid w:val="002E37B1"/>
    <w:rsid w:val="002E392D"/>
    <w:rsid w:val="002E409F"/>
    <w:rsid w:val="002F45D3"/>
    <w:rsid w:val="002F64F0"/>
    <w:rsid w:val="00306968"/>
    <w:rsid w:val="00307C91"/>
    <w:rsid w:val="00312F5A"/>
    <w:rsid w:val="00316933"/>
    <w:rsid w:val="00316C84"/>
    <w:rsid w:val="00320A28"/>
    <w:rsid w:val="00332D35"/>
    <w:rsid w:val="00340163"/>
    <w:rsid w:val="003433D1"/>
    <w:rsid w:val="003467C9"/>
    <w:rsid w:val="00353670"/>
    <w:rsid w:val="00356DFF"/>
    <w:rsid w:val="003605E0"/>
    <w:rsid w:val="00361BD8"/>
    <w:rsid w:val="00362D20"/>
    <w:rsid w:val="00364AA4"/>
    <w:rsid w:val="00366AA6"/>
    <w:rsid w:val="003722D9"/>
    <w:rsid w:val="00380554"/>
    <w:rsid w:val="00394130"/>
    <w:rsid w:val="00394E7C"/>
    <w:rsid w:val="003A0DFE"/>
    <w:rsid w:val="003A4344"/>
    <w:rsid w:val="003B13B8"/>
    <w:rsid w:val="003B50BA"/>
    <w:rsid w:val="003C0248"/>
    <w:rsid w:val="003C0BE7"/>
    <w:rsid w:val="003C2727"/>
    <w:rsid w:val="003C3A91"/>
    <w:rsid w:val="003E3972"/>
    <w:rsid w:val="003E3BE0"/>
    <w:rsid w:val="00400537"/>
    <w:rsid w:val="00402193"/>
    <w:rsid w:val="0040241E"/>
    <w:rsid w:val="004030F7"/>
    <w:rsid w:val="0040471F"/>
    <w:rsid w:val="00421013"/>
    <w:rsid w:val="00427E4B"/>
    <w:rsid w:val="0043521C"/>
    <w:rsid w:val="004355A4"/>
    <w:rsid w:val="004375BD"/>
    <w:rsid w:val="004413D5"/>
    <w:rsid w:val="00450AE8"/>
    <w:rsid w:val="00453582"/>
    <w:rsid w:val="00477432"/>
    <w:rsid w:val="00486472"/>
    <w:rsid w:val="004977C9"/>
    <w:rsid w:val="00497FF6"/>
    <w:rsid w:val="004A112A"/>
    <w:rsid w:val="004A33A9"/>
    <w:rsid w:val="004B1A9D"/>
    <w:rsid w:val="004B1C62"/>
    <w:rsid w:val="004B51F5"/>
    <w:rsid w:val="004C1956"/>
    <w:rsid w:val="004C3941"/>
    <w:rsid w:val="004D3693"/>
    <w:rsid w:val="004D4B37"/>
    <w:rsid w:val="00512A9D"/>
    <w:rsid w:val="00525B9C"/>
    <w:rsid w:val="0053074B"/>
    <w:rsid w:val="00530A74"/>
    <w:rsid w:val="005326CE"/>
    <w:rsid w:val="00542D28"/>
    <w:rsid w:val="00544982"/>
    <w:rsid w:val="00544ECB"/>
    <w:rsid w:val="0054726F"/>
    <w:rsid w:val="00555727"/>
    <w:rsid w:val="00565FA7"/>
    <w:rsid w:val="00567217"/>
    <w:rsid w:val="0057069B"/>
    <w:rsid w:val="00570E7F"/>
    <w:rsid w:val="005722A8"/>
    <w:rsid w:val="00572E29"/>
    <w:rsid w:val="00573FF4"/>
    <w:rsid w:val="00574935"/>
    <w:rsid w:val="00575E33"/>
    <w:rsid w:val="00577C1A"/>
    <w:rsid w:val="00582170"/>
    <w:rsid w:val="00591B00"/>
    <w:rsid w:val="005921A1"/>
    <w:rsid w:val="00594364"/>
    <w:rsid w:val="00597041"/>
    <w:rsid w:val="005A4544"/>
    <w:rsid w:val="005B1BAF"/>
    <w:rsid w:val="005B7150"/>
    <w:rsid w:val="005C1017"/>
    <w:rsid w:val="005C2690"/>
    <w:rsid w:val="005D1DF4"/>
    <w:rsid w:val="005D27D0"/>
    <w:rsid w:val="005D7132"/>
    <w:rsid w:val="005E0083"/>
    <w:rsid w:val="005F2D90"/>
    <w:rsid w:val="00601903"/>
    <w:rsid w:val="00603DE9"/>
    <w:rsid w:val="00607E1C"/>
    <w:rsid w:val="00613C9B"/>
    <w:rsid w:val="00620EA0"/>
    <w:rsid w:val="006252A9"/>
    <w:rsid w:val="00625848"/>
    <w:rsid w:val="00627357"/>
    <w:rsid w:val="0063110C"/>
    <w:rsid w:val="00631787"/>
    <w:rsid w:val="006325DC"/>
    <w:rsid w:val="00636203"/>
    <w:rsid w:val="00641355"/>
    <w:rsid w:val="006420F6"/>
    <w:rsid w:val="00652AF8"/>
    <w:rsid w:val="00672518"/>
    <w:rsid w:val="00681200"/>
    <w:rsid w:val="00681BA0"/>
    <w:rsid w:val="00682C55"/>
    <w:rsid w:val="006855D6"/>
    <w:rsid w:val="006A1349"/>
    <w:rsid w:val="006A2E70"/>
    <w:rsid w:val="006A31F3"/>
    <w:rsid w:val="006A324E"/>
    <w:rsid w:val="006B024B"/>
    <w:rsid w:val="006B330C"/>
    <w:rsid w:val="006C1E86"/>
    <w:rsid w:val="006C7694"/>
    <w:rsid w:val="006D113E"/>
    <w:rsid w:val="006D47C5"/>
    <w:rsid w:val="006E64C7"/>
    <w:rsid w:val="006F0785"/>
    <w:rsid w:val="006F0CB5"/>
    <w:rsid w:val="00700367"/>
    <w:rsid w:val="007027D3"/>
    <w:rsid w:val="0070385F"/>
    <w:rsid w:val="00707F1B"/>
    <w:rsid w:val="00707F97"/>
    <w:rsid w:val="0072612F"/>
    <w:rsid w:val="00746D9D"/>
    <w:rsid w:val="007514C0"/>
    <w:rsid w:val="0075499C"/>
    <w:rsid w:val="00756224"/>
    <w:rsid w:val="007744CE"/>
    <w:rsid w:val="00780D61"/>
    <w:rsid w:val="007972E1"/>
    <w:rsid w:val="007A5FE6"/>
    <w:rsid w:val="007A6968"/>
    <w:rsid w:val="007A7871"/>
    <w:rsid w:val="007B7B7B"/>
    <w:rsid w:val="007C0145"/>
    <w:rsid w:val="007C7C67"/>
    <w:rsid w:val="007D4B08"/>
    <w:rsid w:val="007D7C1A"/>
    <w:rsid w:val="007E29F5"/>
    <w:rsid w:val="007F7112"/>
    <w:rsid w:val="008026F0"/>
    <w:rsid w:val="00812921"/>
    <w:rsid w:val="008226C4"/>
    <w:rsid w:val="00825036"/>
    <w:rsid w:val="008261CD"/>
    <w:rsid w:val="008269C5"/>
    <w:rsid w:val="0083036E"/>
    <w:rsid w:val="00831D34"/>
    <w:rsid w:val="00835EDA"/>
    <w:rsid w:val="00844143"/>
    <w:rsid w:val="00854947"/>
    <w:rsid w:val="00857666"/>
    <w:rsid w:val="00876061"/>
    <w:rsid w:val="00877D4B"/>
    <w:rsid w:val="0088106C"/>
    <w:rsid w:val="00893B95"/>
    <w:rsid w:val="008A0B28"/>
    <w:rsid w:val="008A1663"/>
    <w:rsid w:val="008A412B"/>
    <w:rsid w:val="008A7F88"/>
    <w:rsid w:val="008B17AC"/>
    <w:rsid w:val="008B5570"/>
    <w:rsid w:val="008C2EDF"/>
    <w:rsid w:val="008D66B2"/>
    <w:rsid w:val="008E21E6"/>
    <w:rsid w:val="008E7E7B"/>
    <w:rsid w:val="008F2A83"/>
    <w:rsid w:val="00901BA8"/>
    <w:rsid w:val="00902220"/>
    <w:rsid w:val="0092015C"/>
    <w:rsid w:val="00920675"/>
    <w:rsid w:val="0092632B"/>
    <w:rsid w:val="009333EE"/>
    <w:rsid w:val="00935B98"/>
    <w:rsid w:val="00940919"/>
    <w:rsid w:val="00943882"/>
    <w:rsid w:val="0094601E"/>
    <w:rsid w:val="00963D6F"/>
    <w:rsid w:val="00970135"/>
    <w:rsid w:val="009761A2"/>
    <w:rsid w:val="009772DC"/>
    <w:rsid w:val="00984EC8"/>
    <w:rsid w:val="00985A4A"/>
    <w:rsid w:val="009900AB"/>
    <w:rsid w:val="00995826"/>
    <w:rsid w:val="009A08D2"/>
    <w:rsid w:val="009A3274"/>
    <w:rsid w:val="009A6278"/>
    <w:rsid w:val="009B40BF"/>
    <w:rsid w:val="009D156B"/>
    <w:rsid w:val="009D2022"/>
    <w:rsid w:val="009E28FE"/>
    <w:rsid w:val="009E5AE7"/>
    <w:rsid w:val="009F06A9"/>
    <w:rsid w:val="009F59D0"/>
    <w:rsid w:val="00A02009"/>
    <w:rsid w:val="00A15901"/>
    <w:rsid w:val="00A22B42"/>
    <w:rsid w:val="00A25B7E"/>
    <w:rsid w:val="00A348DE"/>
    <w:rsid w:val="00A4253A"/>
    <w:rsid w:val="00A53DA4"/>
    <w:rsid w:val="00A5523D"/>
    <w:rsid w:val="00A60FE7"/>
    <w:rsid w:val="00A61CAC"/>
    <w:rsid w:val="00A74D1A"/>
    <w:rsid w:val="00A77A1C"/>
    <w:rsid w:val="00A77D2E"/>
    <w:rsid w:val="00A8560A"/>
    <w:rsid w:val="00AA25DF"/>
    <w:rsid w:val="00AA3EB0"/>
    <w:rsid w:val="00AA43D2"/>
    <w:rsid w:val="00AA4DDA"/>
    <w:rsid w:val="00AB4255"/>
    <w:rsid w:val="00AE2A16"/>
    <w:rsid w:val="00AE3C6F"/>
    <w:rsid w:val="00AE3C8A"/>
    <w:rsid w:val="00AE419D"/>
    <w:rsid w:val="00AF4106"/>
    <w:rsid w:val="00AF42F6"/>
    <w:rsid w:val="00AF5E17"/>
    <w:rsid w:val="00B00D60"/>
    <w:rsid w:val="00B15B29"/>
    <w:rsid w:val="00B34A62"/>
    <w:rsid w:val="00B34DA1"/>
    <w:rsid w:val="00B517DF"/>
    <w:rsid w:val="00B57523"/>
    <w:rsid w:val="00B63DB3"/>
    <w:rsid w:val="00B7070F"/>
    <w:rsid w:val="00B71A40"/>
    <w:rsid w:val="00B738F2"/>
    <w:rsid w:val="00B81376"/>
    <w:rsid w:val="00B85F7B"/>
    <w:rsid w:val="00B86CA5"/>
    <w:rsid w:val="00B8768E"/>
    <w:rsid w:val="00B87E76"/>
    <w:rsid w:val="00B87F27"/>
    <w:rsid w:val="00B921E6"/>
    <w:rsid w:val="00BA19D0"/>
    <w:rsid w:val="00BA3BEA"/>
    <w:rsid w:val="00BB2B7C"/>
    <w:rsid w:val="00BB2BCC"/>
    <w:rsid w:val="00BC23FE"/>
    <w:rsid w:val="00BC3D96"/>
    <w:rsid w:val="00BC56D8"/>
    <w:rsid w:val="00BC6B42"/>
    <w:rsid w:val="00BD3FAF"/>
    <w:rsid w:val="00BD4736"/>
    <w:rsid w:val="00BE0366"/>
    <w:rsid w:val="00BE7589"/>
    <w:rsid w:val="00C10B5F"/>
    <w:rsid w:val="00C12251"/>
    <w:rsid w:val="00C15671"/>
    <w:rsid w:val="00C24A19"/>
    <w:rsid w:val="00C256A1"/>
    <w:rsid w:val="00C3207C"/>
    <w:rsid w:val="00C35A19"/>
    <w:rsid w:val="00C3736B"/>
    <w:rsid w:val="00C3751B"/>
    <w:rsid w:val="00C40769"/>
    <w:rsid w:val="00C455C5"/>
    <w:rsid w:val="00C5127D"/>
    <w:rsid w:val="00C514BF"/>
    <w:rsid w:val="00C54F92"/>
    <w:rsid w:val="00C63F72"/>
    <w:rsid w:val="00C703A4"/>
    <w:rsid w:val="00C75A24"/>
    <w:rsid w:val="00C75B8B"/>
    <w:rsid w:val="00C819DC"/>
    <w:rsid w:val="00C907BB"/>
    <w:rsid w:val="00CA13B8"/>
    <w:rsid w:val="00CA183A"/>
    <w:rsid w:val="00CA51E7"/>
    <w:rsid w:val="00CA56BD"/>
    <w:rsid w:val="00CA61AF"/>
    <w:rsid w:val="00CA631A"/>
    <w:rsid w:val="00CB2459"/>
    <w:rsid w:val="00CB3563"/>
    <w:rsid w:val="00CB3CB6"/>
    <w:rsid w:val="00CC2584"/>
    <w:rsid w:val="00CC67BA"/>
    <w:rsid w:val="00CC792F"/>
    <w:rsid w:val="00CD061E"/>
    <w:rsid w:val="00CD26F2"/>
    <w:rsid w:val="00CD2E76"/>
    <w:rsid w:val="00CD3AEB"/>
    <w:rsid w:val="00CE1949"/>
    <w:rsid w:val="00CE1AD3"/>
    <w:rsid w:val="00CF5FCE"/>
    <w:rsid w:val="00CF7660"/>
    <w:rsid w:val="00D073E2"/>
    <w:rsid w:val="00D134EF"/>
    <w:rsid w:val="00D16F87"/>
    <w:rsid w:val="00D17354"/>
    <w:rsid w:val="00D271FA"/>
    <w:rsid w:val="00D3459A"/>
    <w:rsid w:val="00D37F1C"/>
    <w:rsid w:val="00D42EC9"/>
    <w:rsid w:val="00D71160"/>
    <w:rsid w:val="00D73EE6"/>
    <w:rsid w:val="00D77A2E"/>
    <w:rsid w:val="00D81DD7"/>
    <w:rsid w:val="00D82D5E"/>
    <w:rsid w:val="00DA76C1"/>
    <w:rsid w:val="00DA7768"/>
    <w:rsid w:val="00DB0A67"/>
    <w:rsid w:val="00DB11C7"/>
    <w:rsid w:val="00DC6651"/>
    <w:rsid w:val="00DD0ACF"/>
    <w:rsid w:val="00DD3406"/>
    <w:rsid w:val="00DE06D9"/>
    <w:rsid w:val="00DF1D0A"/>
    <w:rsid w:val="00DF608B"/>
    <w:rsid w:val="00E02B04"/>
    <w:rsid w:val="00E246F2"/>
    <w:rsid w:val="00E344E7"/>
    <w:rsid w:val="00E357CC"/>
    <w:rsid w:val="00E3723F"/>
    <w:rsid w:val="00E47BA3"/>
    <w:rsid w:val="00E5156D"/>
    <w:rsid w:val="00E56A9E"/>
    <w:rsid w:val="00E61E9A"/>
    <w:rsid w:val="00E70C52"/>
    <w:rsid w:val="00E72703"/>
    <w:rsid w:val="00E779BC"/>
    <w:rsid w:val="00E80A31"/>
    <w:rsid w:val="00E80FB6"/>
    <w:rsid w:val="00E82150"/>
    <w:rsid w:val="00E970C7"/>
    <w:rsid w:val="00E9761A"/>
    <w:rsid w:val="00EA5D56"/>
    <w:rsid w:val="00EA65AC"/>
    <w:rsid w:val="00EA75A1"/>
    <w:rsid w:val="00EB266B"/>
    <w:rsid w:val="00EB68BC"/>
    <w:rsid w:val="00EB74DC"/>
    <w:rsid w:val="00EC5452"/>
    <w:rsid w:val="00ED6794"/>
    <w:rsid w:val="00ED6F7A"/>
    <w:rsid w:val="00EE667D"/>
    <w:rsid w:val="00EF56FB"/>
    <w:rsid w:val="00EF6B37"/>
    <w:rsid w:val="00F01C8E"/>
    <w:rsid w:val="00F02469"/>
    <w:rsid w:val="00F03AE8"/>
    <w:rsid w:val="00F04AAF"/>
    <w:rsid w:val="00F04B5B"/>
    <w:rsid w:val="00F10B34"/>
    <w:rsid w:val="00F12561"/>
    <w:rsid w:val="00F1481D"/>
    <w:rsid w:val="00F16D82"/>
    <w:rsid w:val="00F2130F"/>
    <w:rsid w:val="00F37B89"/>
    <w:rsid w:val="00F40AC9"/>
    <w:rsid w:val="00F42779"/>
    <w:rsid w:val="00F43023"/>
    <w:rsid w:val="00F43405"/>
    <w:rsid w:val="00F44143"/>
    <w:rsid w:val="00F51E00"/>
    <w:rsid w:val="00F62526"/>
    <w:rsid w:val="00F67E1E"/>
    <w:rsid w:val="00F7544A"/>
    <w:rsid w:val="00F75624"/>
    <w:rsid w:val="00F75E13"/>
    <w:rsid w:val="00F80059"/>
    <w:rsid w:val="00F85566"/>
    <w:rsid w:val="00F92C03"/>
    <w:rsid w:val="00FA09D9"/>
    <w:rsid w:val="00FA6EAA"/>
    <w:rsid w:val="00FB53B7"/>
    <w:rsid w:val="00FC64D8"/>
    <w:rsid w:val="00FD6F3F"/>
    <w:rsid w:val="00FD7096"/>
    <w:rsid w:val="00FE268B"/>
    <w:rsid w:val="00FE4794"/>
    <w:rsid w:val="00FF174B"/>
    <w:rsid w:val="00FF5242"/>
    <w:rsid w:val="00FF69AC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06DAE"/>
  <w15:docId w15:val="{4A33A974-E279-47C8-936A-2FE95C0D8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3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D16F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D16F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Обычный1"/>
    <w:rsid w:val="00E80A31"/>
    <w:pPr>
      <w:suppressAutoHyphens/>
      <w:spacing w:after="0" w:line="240" w:lineRule="auto"/>
    </w:pPr>
    <w:rPr>
      <w:rFonts w:ascii="Arial" w:eastAsia="Arial" w:hAnsi="Arial" w:cs="Times New Roman"/>
      <w:szCs w:val="20"/>
      <w:lang w:eastAsia="ar-SA"/>
    </w:rPr>
  </w:style>
  <w:style w:type="paragraph" w:customStyle="1" w:styleId="31">
    <w:name w:val="Основной текст 31"/>
    <w:basedOn w:val="1"/>
    <w:rsid w:val="00E80A31"/>
    <w:pPr>
      <w:jc w:val="center"/>
    </w:pPr>
    <w:rPr>
      <w:color w:val="000000"/>
      <w:sz w:val="24"/>
    </w:rPr>
  </w:style>
  <w:style w:type="character" w:customStyle="1" w:styleId="FontStyle26">
    <w:name w:val="Font Style26"/>
    <w:basedOn w:val="a0"/>
    <w:rsid w:val="00E82150"/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7B7B7B"/>
    <w:pPr>
      <w:ind w:left="720"/>
      <w:contextualSpacing/>
    </w:pPr>
  </w:style>
  <w:style w:type="table" w:styleId="a7">
    <w:name w:val="Table Grid"/>
    <w:basedOn w:val="a1"/>
    <w:uiPriority w:val="59"/>
    <w:rsid w:val="00E80F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7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B71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5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4F133-CA19-4CC8-A951-D570A138F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LAN</cp:lastModifiedBy>
  <cp:revision>23</cp:revision>
  <cp:lastPrinted>2025-04-08T22:53:00Z</cp:lastPrinted>
  <dcterms:created xsi:type="dcterms:W3CDTF">2024-05-07T01:29:00Z</dcterms:created>
  <dcterms:modified xsi:type="dcterms:W3CDTF">2025-04-11T02:00:00Z</dcterms:modified>
</cp:coreProperties>
</file>