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FC" w:rsidRDefault="00021DFC">
      <w:pPr>
        <w:pStyle w:val="ConsPlusNormal"/>
        <w:rPr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0"/>
        <w:gridCol w:w="7496"/>
      </w:tblGrid>
      <w:tr w:rsidR="00021DFC">
        <w:tc>
          <w:tcPr>
            <w:tcW w:w="7290" w:type="dxa"/>
          </w:tcPr>
          <w:p w:rsidR="00021DFC" w:rsidRDefault="00021DFC">
            <w:pPr>
              <w:rPr>
                <w:sz w:val="28"/>
                <w:szCs w:val="28"/>
              </w:rPr>
            </w:pPr>
          </w:p>
        </w:tc>
        <w:tc>
          <w:tcPr>
            <w:tcW w:w="7496" w:type="dxa"/>
          </w:tcPr>
          <w:p w:rsidR="00021DFC" w:rsidRDefault="00021DFC">
            <w:pPr>
              <w:jc w:val="both"/>
              <w:rPr>
                <w:sz w:val="28"/>
                <w:szCs w:val="28"/>
              </w:rPr>
            </w:pPr>
          </w:p>
          <w:p w:rsidR="00021DFC" w:rsidRDefault="006B0F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21DFC" w:rsidRDefault="006B0FBD">
            <w:pPr>
              <w:jc w:val="center"/>
            </w:pPr>
            <w:r>
              <w:t>(уполномоченное лицо)</w:t>
            </w:r>
          </w:p>
          <w:p w:rsidR="00021DFC" w:rsidRDefault="006B0FBD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МКУ </w:t>
            </w:r>
            <w:r>
              <w:rPr>
                <w:sz w:val="28"/>
                <w:szCs w:val="28"/>
                <w:u w:val="single"/>
              </w:rPr>
              <w:t>«Управление образования  Хасанского муниципального округа»</w:t>
            </w:r>
          </w:p>
          <w:p w:rsidR="00021DFC" w:rsidRDefault="006B0FBD">
            <w:pPr>
              <w:jc w:val="center"/>
            </w:pPr>
            <w:proofErr w:type="gramStart"/>
            <w:r>
              <w:t>(наименование органа, осуществляющего функции и</w:t>
            </w:r>
            <w:proofErr w:type="gramEnd"/>
          </w:p>
          <w:p w:rsidR="00021DFC" w:rsidRDefault="006B0FBD">
            <w:pPr>
              <w:jc w:val="center"/>
            </w:pPr>
            <w:r>
              <w:t>полномочия учредителя муниципального учреждения)</w:t>
            </w:r>
          </w:p>
          <w:p w:rsidR="00021DFC" w:rsidRDefault="006B0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  <w:u w:val="single"/>
              </w:rPr>
              <w:t xml:space="preserve">   начальник</w:t>
            </w:r>
            <w:r>
              <w:rPr>
                <w:sz w:val="28"/>
                <w:szCs w:val="28"/>
              </w:rPr>
              <w:t xml:space="preserve">  _________  </w:t>
            </w:r>
            <w:r>
              <w:rPr>
                <w:sz w:val="28"/>
                <w:szCs w:val="28"/>
                <w:u w:val="single"/>
              </w:rPr>
              <w:t>Е.А. Алексеева</w:t>
            </w:r>
          </w:p>
          <w:p w:rsidR="00021DFC" w:rsidRDefault="006B0FBD">
            <w:pPr>
              <w:jc w:val="center"/>
            </w:pPr>
            <w:r>
              <w:t>(должность) (подпись) (расшифровка подписи)</w:t>
            </w:r>
          </w:p>
          <w:p w:rsidR="00021DFC" w:rsidRDefault="00021DFC">
            <w:pPr>
              <w:rPr>
                <w:sz w:val="28"/>
                <w:szCs w:val="28"/>
              </w:rPr>
            </w:pPr>
            <w:bookmarkStart w:id="0" w:name="OLE_LINK1"/>
            <w:bookmarkStart w:id="1" w:name="OLE_LINK2"/>
          </w:p>
          <w:p w:rsidR="00021DFC" w:rsidRDefault="006B0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bookmarkEnd w:id="0"/>
            <w:bookmarkEnd w:id="1"/>
            <w:r>
              <w:rPr>
                <w:sz w:val="28"/>
                <w:szCs w:val="28"/>
              </w:rPr>
              <w:t>___ "___________20_____  год</w:t>
            </w:r>
          </w:p>
        </w:tc>
      </w:tr>
    </w:tbl>
    <w:p w:rsidR="00021DFC" w:rsidRDefault="00021DFC">
      <w:pPr>
        <w:jc w:val="center"/>
        <w:rPr>
          <w:b/>
          <w:sz w:val="28"/>
          <w:szCs w:val="28"/>
        </w:rPr>
      </w:pPr>
    </w:p>
    <w:p w:rsidR="00021DFC" w:rsidRDefault="00021DFC">
      <w:pPr>
        <w:jc w:val="center"/>
        <w:rPr>
          <w:b/>
          <w:sz w:val="28"/>
          <w:szCs w:val="28"/>
        </w:rPr>
      </w:pPr>
    </w:p>
    <w:p w:rsidR="00021DFC" w:rsidRDefault="00021DFC">
      <w:pPr>
        <w:jc w:val="center"/>
        <w:rPr>
          <w:b/>
          <w:sz w:val="28"/>
          <w:szCs w:val="28"/>
        </w:rPr>
      </w:pPr>
    </w:p>
    <w:p w:rsidR="00021DFC" w:rsidRDefault="006B0F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ЗАДАНИЕ</w:t>
      </w:r>
    </w:p>
    <w:p w:rsidR="00021DFC" w:rsidRDefault="006B0FB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2025 год (на 2025 год и на плановый период 2026 и 2027 годов)</w:t>
      </w:r>
    </w:p>
    <w:p w:rsidR="00021DFC" w:rsidRDefault="00021DFC">
      <w:pPr>
        <w:jc w:val="center"/>
        <w:rPr>
          <w:sz w:val="28"/>
          <w:szCs w:val="28"/>
        </w:rPr>
      </w:pPr>
    </w:p>
    <w:p w:rsidR="00021DFC" w:rsidRDefault="006B0FBD">
      <w:pPr>
        <w:rPr>
          <w:sz w:val="26"/>
          <w:szCs w:val="26"/>
          <w:u w:val="single"/>
        </w:rPr>
      </w:pPr>
      <w:r>
        <w:rPr>
          <w:sz w:val="28"/>
          <w:szCs w:val="28"/>
        </w:rPr>
        <w:t xml:space="preserve">Наименование муниципального учреждения  </w:t>
      </w:r>
      <w:r>
        <w:rPr>
          <w:sz w:val="26"/>
          <w:szCs w:val="26"/>
          <w:u w:val="single"/>
        </w:rPr>
        <w:t xml:space="preserve">Муниципальное бюджетное общеобразовательное учреждение «Основная общеобразовательная школа </w:t>
      </w:r>
      <w:proofErr w:type="gramStart"/>
      <w:r>
        <w:rPr>
          <w:sz w:val="26"/>
          <w:szCs w:val="26"/>
          <w:u w:val="single"/>
        </w:rPr>
        <w:t>с</w:t>
      </w:r>
      <w:proofErr w:type="gramEnd"/>
      <w:r>
        <w:rPr>
          <w:sz w:val="26"/>
          <w:szCs w:val="26"/>
          <w:u w:val="single"/>
        </w:rPr>
        <w:t xml:space="preserve">. </w:t>
      </w:r>
      <w:proofErr w:type="gramStart"/>
      <w:r>
        <w:rPr>
          <w:sz w:val="26"/>
          <w:szCs w:val="26"/>
          <w:u w:val="single"/>
        </w:rPr>
        <w:t>Андреевка</w:t>
      </w:r>
      <w:proofErr w:type="gramEnd"/>
      <w:r>
        <w:rPr>
          <w:sz w:val="26"/>
          <w:szCs w:val="26"/>
          <w:u w:val="single"/>
        </w:rPr>
        <w:t xml:space="preserve"> Хасанского муниципального округа»</w:t>
      </w:r>
    </w:p>
    <w:p w:rsidR="00021DFC" w:rsidRDefault="00021DFC">
      <w:pPr>
        <w:rPr>
          <w:sz w:val="28"/>
          <w:szCs w:val="28"/>
        </w:rPr>
      </w:pPr>
    </w:p>
    <w:p w:rsidR="00021DFC" w:rsidRDefault="006B0FBD">
      <w:pPr>
        <w:rPr>
          <w:sz w:val="28"/>
          <w:szCs w:val="28"/>
        </w:rPr>
      </w:pPr>
      <w:r>
        <w:rPr>
          <w:sz w:val="28"/>
          <w:szCs w:val="28"/>
        </w:rPr>
        <w:t>Вид деятельности муниципального учреждения _____________________________________________________</w:t>
      </w:r>
    </w:p>
    <w:p w:rsidR="00021DFC" w:rsidRDefault="006B0FB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</w:t>
      </w:r>
    </w:p>
    <w:p w:rsidR="00021DFC" w:rsidRDefault="006B0FBD">
      <w:pPr>
        <w:jc w:val="center"/>
      </w:pPr>
      <w:proofErr w:type="gramStart"/>
      <w:r>
        <w:t>(указывается вид де</w:t>
      </w:r>
      <w:r>
        <w:t xml:space="preserve">ятельности муниципального учреждения </w:t>
      </w:r>
      <w:proofErr w:type="gramEnd"/>
    </w:p>
    <w:p w:rsidR="00021DFC" w:rsidRDefault="006B0FBD">
      <w:pPr>
        <w:jc w:val="center"/>
      </w:pPr>
      <w:r>
        <w:t>из базового общероссийского перечня или регионального перечня)</w:t>
      </w:r>
    </w:p>
    <w:p w:rsidR="00021DFC" w:rsidRDefault="00021DFC">
      <w:pPr>
        <w:jc w:val="center"/>
        <w:rPr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B67A0" w:rsidRDefault="00AB67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B67A0" w:rsidRDefault="00AB67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B67A0" w:rsidRDefault="00AB67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B67A0" w:rsidRDefault="00AB67A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Часть 1. Сведения об оказываемых муниципальных услугах </w:t>
      </w:r>
      <w:hyperlink w:anchor="P801" w:history="1">
        <w:r>
          <w:rPr>
            <w:rFonts w:ascii="Times New Roman" w:hAnsi="Times New Roman" w:cs="Times New Roman"/>
            <w:sz w:val="26"/>
            <w:szCs w:val="26"/>
          </w:rPr>
          <w:t>&lt;1&gt;</w:t>
        </w:r>
      </w:hyperlink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1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56"/>
        <w:gridCol w:w="3366"/>
        <w:gridCol w:w="2005"/>
      </w:tblGrid>
      <w:tr w:rsidR="00021DFC">
        <w:tc>
          <w:tcPr>
            <w:tcW w:w="6456" w:type="dxa"/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муниципальной услуги: «Реализация основных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ойства»; «Организация отдыха детей и молодежи»</w:t>
            </w:r>
          </w:p>
        </w:tc>
        <w:tc>
          <w:tcPr>
            <w:tcW w:w="3366" w:type="dxa"/>
            <w:vMerge w:val="restart"/>
            <w:tcBorders>
              <w:right w:val="single" w:sz="4" w:space="0" w:color="auto"/>
            </w:tcBorders>
          </w:tcPr>
          <w:p w:rsidR="00021DFC" w:rsidRDefault="006B0FB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021DFC">
        <w:tc>
          <w:tcPr>
            <w:tcW w:w="6456" w:type="dxa"/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Категории потребителей муниципальной услуги: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3366" w:type="dxa"/>
            <w:vMerge/>
            <w:tcBorders>
              <w:right w:val="single" w:sz="4" w:space="0" w:color="auto"/>
            </w:tcBorders>
          </w:tcPr>
          <w:p w:rsidR="00021DFC" w:rsidRDefault="00021D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DFC" w:rsidRDefault="00021D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Показатели,  характеризующие  объем  и  (или)  качество </w:t>
      </w:r>
      <w:r>
        <w:rPr>
          <w:rFonts w:ascii="Times New Roman" w:hAnsi="Times New Roman" w:cs="Times New Roman"/>
          <w:sz w:val="26"/>
          <w:szCs w:val="26"/>
        </w:rPr>
        <w:t>муниципальной услуги: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муниципальной услуги </w:t>
      </w:r>
      <w:hyperlink w:anchor="P802" w:history="1">
        <w:r>
          <w:rPr>
            <w:rFonts w:ascii="Times New Roman" w:hAnsi="Times New Roman" w:cs="Times New Roman"/>
            <w:sz w:val="26"/>
            <w:szCs w:val="26"/>
          </w:rPr>
          <w:t>&lt;2&gt;</w:t>
        </w:r>
      </w:hyperlink>
      <w:r>
        <w:rPr>
          <w:rFonts w:ascii="Times New Roman" w:hAnsi="Times New Roman" w:cs="Times New Roman"/>
          <w:sz w:val="26"/>
          <w:szCs w:val="26"/>
        </w:rPr>
        <w:t>: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1516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1"/>
        <w:gridCol w:w="1465"/>
        <w:gridCol w:w="992"/>
        <w:gridCol w:w="1134"/>
        <w:gridCol w:w="1134"/>
        <w:gridCol w:w="993"/>
        <w:gridCol w:w="1275"/>
        <w:gridCol w:w="709"/>
        <w:gridCol w:w="992"/>
        <w:gridCol w:w="1134"/>
        <w:gridCol w:w="1134"/>
        <w:gridCol w:w="993"/>
        <w:gridCol w:w="708"/>
        <w:gridCol w:w="1134"/>
      </w:tblGrid>
      <w:tr w:rsidR="00021DFC">
        <w:tc>
          <w:tcPr>
            <w:tcW w:w="1371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591" w:type="dxa"/>
            <w:gridSpan w:val="3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7" w:type="dxa"/>
            <w:gridSpan w:val="2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условия (формы) </w:t>
            </w: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2976" w:type="dxa"/>
            <w:gridSpan w:val="3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  <w:tc>
          <w:tcPr>
            <w:tcW w:w="3261" w:type="dxa"/>
            <w:gridSpan w:val="3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Значение показателя качества муниципальной  услуги</w:t>
            </w:r>
          </w:p>
        </w:tc>
        <w:tc>
          <w:tcPr>
            <w:tcW w:w="1842" w:type="dxa"/>
            <w:gridSpan w:val="2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Допустимые  (возможные)  отклонения  от установленных  показателей  качества  муниципальной  услуги</w:t>
            </w:r>
          </w:p>
        </w:tc>
      </w:tr>
      <w:tr w:rsidR="00021DFC">
        <w:trPr>
          <w:trHeight w:val="470"/>
        </w:trPr>
        <w:tc>
          <w:tcPr>
            <w:tcW w:w="1371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3591" w:type="dxa"/>
            <w:gridSpan w:val="3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2127" w:type="dxa"/>
            <w:gridSpan w:val="2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1275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  <w:r>
              <w:rPr>
                <w:sz w:val="20"/>
              </w:rPr>
              <w:t xml:space="preserve">а измерения по </w:t>
            </w:r>
            <w:hyperlink r:id="rId9" w:history="1">
              <w:r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>25</w:t>
            </w:r>
            <w:r>
              <w:rPr>
                <w:sz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>26</w:t>
            </w:r>
            <w:r>
              <w:rPr>
                <w:sz w:val="20"/>
              </w:rPr>
              <w:t xml:space="preserve"> год  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>27</w:t>
            </w:r>
            <w:r>
              <w:rPr>
                <w:sz w:val="20"/>
              </w:rPr>
              <w:t xml:space="preserve"> год (2-й год планового периода)</w:t>
            </w:r>
          </w:p>
        </w:tc>
        <w:tc>
          <w:tcPr>
            <w:tcW w:w="1842" w:type="dxa"/>
            <w:gridSpan w:val="2"/>
            <w:vMerge/>
          </w:tcPr>
          <w:p w:rsidR="00021DFC" w:rsidRDefault="00021DFC">
            <w:pPr>
              <w:jc w:val="center"/>
              <w:rPr>
                <w:sz w:val="20"/>
              </w:rPr>
            </w:pPr>
          </w:p>
        </w:tc>
      </w:tr>
      <w:tr w:rsidR="00021DFC">
        <w:trPr>
          <w:trHeight w:val="1315"/>
        </w:trPr>
        <w:tc>
          <w:tcPr>
            <w:tcW w:w="1371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1465" w:type="dxa"/>
          </w:tcPr>
          <w:p w:rsidR="00021DFC" w:rsidRDefault="006B0FBD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Стандарт</w:t>
            </w:r>
            <w:proofErr w:type="gramStart"/>
            <w:r>
              <w:rPr>
                <w:sz w:val="20"/>
                <w:u w:val="single"/>
              </w:rPr>
              <w:t>ы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наименование показателя)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Форма обучения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75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8" w:type="dxa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</w:p>
          <w:p w:rsidR="00021DFC" w:rsidRDefault="006B0FBD">
            <w:pPr>
              <w:jc w:val="center"/>
              <w:rPr>
                <w:sz w:val="20"/>
              </w:rPr>
            </w:pPr>
            <w:proofErr w:type="gramStart"/>
            <w:r>
              <w:rPr>
                <w:sz w:val="18"/>
                <w:szCs w:val="18"/>
              </w:rPr>
              <w:t>процентах</w:t>
            </w:r>
            <w:proofErr w:type="gramEnd"/>
          </w:p>
        </w:tc>
        <w:tc>
          <w:tcPr>
            <w:tcW w:w="1134" w:type="dxa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абсолютных</w:t>
            </w:r>
          </w:p>
          <w:p w:rsidR="00021DFC" w:rsidRDefault="006B0FBD">
            <w:pPr>
              <w:jc w:val="center"/>
              <w:rPr>
                <w:sz w:val="20"/>
              </w:rPr>
            </w:pPr>
            <w:proofErr w:type="gramStart"/>
            <w:r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021DFC">
        <w:tc>
          <w:tcPr>
            <w:tcW w:w="137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65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8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021DFC">
        <w:trPr>
          <w:trHeight w:val="174"/>
        </w:trPr>
        <w:tc>
          <w:tcPr>
            <w:tcW w:w="1371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начального общего </w:t>
            </w:r>
            <w:r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992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4" w:type="dxa"/>
            <w:vMerge w:val="restart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Внедрение Федерального государственного стандарта </w:t>
            </w:r>
            <w:r>
              <w:rPr>
                <w:sz w:val="18"/>
                <w:szCs w:val="18"/>
              </w:rPr>
              <w:lastRenderedPageBreak/>
              <w:t>начального образования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1456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родительской </w:t>
            </w:r>
            <w:r>
              <w:rPr>
                <w:sz w:val="18"/>
                <w:szCs w:val="18"/>
              </w:rPr>
              <w:t>общественности, удовлетворенная качеством образовательной услуги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345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174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314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209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244"/>
        </w:trPr>
        <w:tc>
          <w:tcPr>
            <w:tcW w:w="1371" w:type="dxa"/>
            <w:vMerge/>
          </w:tcPr>
          <w:p w:rsidR="00021DFC" w:rsidRDefault="00021DFC"/>
        </w:tc>
        <w:tc>
          <w:tcPr>
            <w:tcW w:w="1465" w:type="dxa"/>
            <w:vMerge/>
          </w:tcPr>
          <w:p w:rsidR="00021DFC" w:rsidRDefault="00021DFC"/>
        </w:tc>
        <w:tc>
          <w:tcPr>
            <w:tcW w:w="992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314"/>
        </w:trPr>
        <w:tc>
          <w:tcPr>
            <w:tcW w:w="1371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465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992" w:type="dxa"/>
            <w:vMerge w:val="restart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  <w:p w:rsidR="00021DFC" w:rsidRDefault="006B0FBD">
            <w:pPr>
              <w:jc w:val="center"/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  <w:vMerge w:val="restart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Внедрение Федерального государственного стандарта </w:t>
            </w:r>
            <w:r>
              <w:rPr>
                <w:sz w:val="18"/>
                <w:szCs w:val="18"/>
              </w:rPr>
              <w:lastRenderedPageBreak/>
              <w:t>основного общего образования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174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родительской общественности, удовлетворенная </w:t>
            </w:r>
            <w:r>
              <w:rPr>
                <w:sz w:val="18"/>
                <w:szCs w:val="18"/>
              </w:rPr>
              <w:t>качеством образовательной услуги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349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Укомплектованность кадрами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366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634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наполняемость классов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1497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616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обоснованных жалоб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770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выпускников 9-х классов, </w:t>
            </w:r>
            <w:r>
              <w:rPr>
                <w:sz w:val="18"/>
                <w:szCs w:val="18"/>
              </w:rPr>
              <w:lastRenderedPageBreak/>
              <w:t>сдавших ГИА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227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     на 4 и 5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288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21DFC">
        <w:trPr>
          <w:trHeight w:val="628"/>
        </w:trPr>
        <w:tc>
          <w:tcPr>
            <w:tcW w:w="1371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5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</w:t>
            </w:r>
            <w:r>
              <w:rPr>
                <w:sz w:val="18"/>
                <w:szCs w:val="18"/>
              </w:rPr>
              <w:t>учащихся, неуспевающих по итогам учебного года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021DFC" w:rsidRDefault="00021DFC">
      <w:pPr>
        <w:pStyle w:val="ConsPlusNormal"/>
        <w:jc w:val="both"/>
        <w:rPr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213995</wp:posOffset>
                </wp:positionV>
                <wp:extent cx="1143000" cy="228600"/>
                <wp:effectExtent l="4445" t="4445" r="10795" b="10795"/>
                <wp:wrapNone/>
                <wp:docPr id="1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Прямоугольник 2" o:spid="_x0000_s1026" o:spt="1" style="position:absolute;left:0pt;flip:y;margin-left:333pt;margin-top:16.85pt;height:18pt;width:90pt;z-index:-251657216;mso-width-relative:page;mso-height-relative:page;" fillcolor="#FFFFFF" filled="t" stroked="t" coordsize="21600,21600" o:gfxdata="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yuscp1wAAAAkB&#10;AAAPAAAAAAAAAAEAIAAAACIAAABkcnMvZG93bnJldi54bWxQSwECFAAUAAAACACHTuJAWbMYthwC&#10;AAA8BAAADgAAAAAAAAABACAAAAAm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 муниципальной   услуги,   в   пределах  которых  муниципальное  задание считается выполненным (процентов</w:t>
      </w:r>
      <w:r>
        <w:rPr>
          <w:rFonts w:ascii="Times New Roman" w:hAnsi="Times New Roman" w:cs="Times New Roman"/>
          <w:sz w:val="26"/>
          <w:szCs w:val="26"/>
        </w:rPr>
        <w:t xml:space="preserve">)  </w:t>
      </w:r>
      <w:r>
        <w:rPr>
          <w:rFonts w:ascii="Times New Roman" w:hAnsi="Times New Roman" w:cs="Times New Roman"/>
          <w:sz w:val="26"/>
          <w:szCs w:val="26"/>
        </w:rPr>
        <w:t xml:space="preserve">               5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Показатели, характеризующие объем муниципальной  услуги:</w:t>
      </w:r>
    </w:p>
    <w:tbl>
      <w:tblPr>
        <w:tblW w:w="1601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134"/>
        <w:gridCol w:w="1134"/>
        <w:gridCol w:w="1276"/>
        <w:gridCol w:w="1158"/>
        <w:gridCol w:w="907"/>
        <w:gridCol w:w="989"/>
        <w:gridCol w:w="571"/>
        <w:gridCol w:w="769"/>
        <w:gridCol w:w="851"/>
        <w:gridCol w:w="992"/>
        <w:gridCol w:w="709"/>
        <w:gridCol w:w="850"/>
        <w:gridCol w:w="709"/>
        <w:gridCol w:w="709"/>
        <w:gridCol w:w="851"/>
      </w:tblGrid>
      <w:tr w:rsidR="00021DFC">
        <w:tc>
          <w:tcPr>
            <w:tcW w:w="993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34" w:type="dxa"/>
            <w:gridSpan w:val="2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67" w:type="dxa"/>
            <w:gridSpan w:val="3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2612" w:type="dxa"/>
            <w:gridSpan w:val="3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показателя объема муниципальной услуги</w:t>
            </w:r>
          </w:p>
        </w:tc>
        <w:tc>
          <w:tcPr>
            <w:tcW w:w="2268" w:type="dxa"/>
            <w:gridSpan w:val="3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Среднегодовой размер платы (цена, тариф)</w:t>
            </w:r>
          </w:p>
        </w:tc>
        <w:tc>
          <w:tcPr>
            <w:tcW w:w="1560" w:type="dxa"/>
            <w:gridSpan w:val="2"/>
            <w:vMerge w:val="restart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Допустимые  (возможные)  отклонения  от установленных  показателей  качества  объема муниципальной  услуги</w:t>
            </w:r>
          </w:p>
        </w:tc>
      </w:tr>
      <w:tr w:rsidR="00021DFC">
        <w:trPr>
          <w:trHeight w:val="298"/>
        </w:trPr>
        <w:tc>
          <w:tcPr>
            <w:tcW w:w="993" w:type="dxa"/>
            <w:vMerge/>
            <w:vAlign w:val="center"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2434" w:type="dxa"/>
            <w:gridSpan w:val="2"/>
            <w:vMerge/>
            <w:vAlign w:val="center"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</w:t>
            </w:r>
            <w:r>
              <w:rPr>
                <w:sz w:val="20"/>
              </w:rPr>
              <w:t>зателя</w:t>
            </w:r>
          </w:p>
        </w:tc>
        <w:tc>
          <w:tcPr>
            <w:tcW w:w="1560" w:type="dxa"/>
            <w:gridSpan w:val="2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10" w:history="1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769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год (</w:t>
            </w:r>
            <w:proofErr w:type="spellStart"/>
            <w:r>
              <w:rPr>
                <w:sz w:val="20"/>
              </w:rPr>
              <w:t>очере</w:t>
            </w:r>
            <w:proofErr w:type="spellEnd"/>
            <w:r>
              <w:rPr>
                <w:sz w:val="20"/>
              </w:rPr>
              <w:t>-</w:t>
            </w:r>
            <w:proofErr w:type="gramEnd"/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дной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финан-совый</w:t>
            </w:r>
            <w:proofErr w:type="spellEnd"/>
            <w:r>
              <w:rPr>
                <w:sz w:val="20"/>
              </w:rPr>
              <w:t xml:space="preserve"> год)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2026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(1-й год </w:t>
            </w:r>
            <w:proofErr w:type="spellStart"/>
            <w:proofErr w:type="gramStart"/>
            <w:r>
              <w:rPr>
                <w:sz w:val="20"/>
              </w:rPr>
              <w:t>плано-вого</w:t>
            </w:r>
            <w:proofErr w:type="spellEnd"/>
            <w:proofErr w:type="gramEnd"/>
            <w:r>
              <w:rPr>
                <w:sz w:val="20"/>
              </w:rPr>
              <w:t xml:space="preserve"> периода)</w:t>
            </w:r>
          </w:p>
        </w:tc>
        <w:tc>
          <w:tcPr>
            <w:tcW w:w="992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>2027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(2-й год </w:t>
            </w:r>
            <w:proofErr w:type="spellStart"/>
            <w:r>
              <w:rPr>
                <w:sz w:val="20"/>
              </w:rPr>
              <w:t>плано</w:t>
            </w:r>
            <w:proofErr w:type="spellEnd"/>
            <w:r>
              <w:rPr>
                <w:sz w:val="20"/>
              </w:rPr>
              <w:t>-</w:t>
            </w:r>
            <w:proofErr w:type="gramEnd"/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вого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периода)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2025 год (</w:t>
            </w:r>
            <w:proofErr w:type="spellStart"/>
            <w:proofErr w:type="gramStart"/>
            <w:r>
              <w:rPr>
                <w:sz w:val="20"/>
              </w:rPr>
              <w:t>очере-дной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финан-совый</w:t>
            </w:r>
            <w:proofErr w:type="spellEnd"/>
            <w:r>
              <w:rPr>
                <w:sz w:val="20"/>
              </w:rPr>
              <w:t xml:space="preserve"> год)</w:t>
            </w:r>
          </w:p>
          <w:p w:rsidR="00021DFC" w:rsidRDefault="00021DFC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2026 год 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(1-й </w:t>
            </w:r>
            <w:proofErr w:type="gramEnd"/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год </w:t>
            </w:r>
            <w:proofErr w:type="spellStart"/>
            <w:proofErr w:type="gramStart"/>
            <w:r>
              <w:rPr>
                <w:sz w:val="20"/>
              </w:rPr>
              <w:t>плано-вого</w:t>
            </w:r>
            <w:proofErr w:type="spellEnd"/>
            <w:proofErr w:type="gramEnd"/>
            <w:r>
              <w:rPr>
                <w:sz w:val="20"/>
              </w:rPr>
              <w:t xml:space="preserve"> пери-ода)</w:t>
            </w:r>
          </w:p>
        </w:tc>
        <w:tc>
          <w:tcPr>
            <w:tcW w:w="709" w:type="dxa"/>
            <w:vMerge w:val="restart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год 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(2-й год </w:t>
            </w:r>
            <w:proofErr w:type="spellStart"/>
            <w:proofErr w:type="gramStart"/>
            <w:r>
              <w:rPr>
                <w:sz w:val="20"/>
              </w:rPr>
              <w:t>плано-вого</w:t>
            </w:r>
            <w:proofErr w:type="spellEnd"/>
            <w:proofErr w:type="gramEnd"/>
            <w:r>
              <w:rPr>
                <w:sz w:val="20"/>
              </w:rPr>
              <w:t xml:space="preserve"> пери-ода)</w:t>
            </w:r>
          </w:p>
        </w:tc>
        <w:tc>
          <w:tcPr>
            <w:tcW w:w="1560" w:type="dxa"/>
            <w:gridSpan w:val="2"/>
            <w:vMerge/>
          </w:tcPr>
          <w:p w:rsidR="00021DFC" w:rsidRDefault="00021DFC">
            <w:pPr>
              <w:jc w:val="center"/>
              <w:rPr>
                <w:sz w:val="20"/>
              </w:rPr>
            </w:pPr>
          </w:p>
        </w:tc>
      </w:tr>
      <w:tr w:rsidR="00021DFC">
        <w:tc>
          <w:tcPr>
            <w:tcW w:w="993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4" w:type="dxa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lastRenderedPageBreak/>
              <w:t>Стандарт</w:t>
            </w:r>
            <w:proofErr w:type="gramStart"/>
            <w:r>
              <w:rPr>
                <w:sz w:val="20"/>
                <w:u w:val="single"/>
              </w:rPr>
              <w:t>ы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наименова</w:t>
            </w:r>
            <w:r>
              <w:rPr>
                <w:sz w:val="20"/>
              </w:rPr>
              <w:lastRenderedPageBreak/>
              <w:t>ние показателя)</w:t>
            </w:r>
          </w:p>
        </w:tc>
        <w:tc>
          <w:tcPr>
            <w:tcW w:w="1134" w:type="dxa"/>
            <w:vAlign w:val="center"/>
          </w:tcPr>
          <w:p w:rsidR="00021DFC" w:rsidRDefault="00021DFC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</w:t>
            </w:r>
            <w:r>
              <w:rPr>
                <w:sz w:val="20"/>
              </w:rPr>
              <w:lastRenderedPageBreak/>
              <w:t>ние показателя)</w:t>
            </w:r>
          </w:p>
        </w:tc>
        <w:tc>
          <w:tcPr>
            <w:tcW w:w="1276" w:type="dxa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lastRenderedPageBreak/>
              <w:t xml:space="preserve">Форма </w:t>
            </w:r>
            <w:r>
              <w:rPr>
                <w:sz w:val="20"/>
                <w:u w:val="single"/>
              </w:rPr>
              <w:t>обучени</w:t>
            </w:r>
            <w:proofErr w:type="gramStart"/>
            <w:r>
              <w:rPr>
                <w:sz w:val="20"/>
                <w:u w:val="single"/>
              </w:rPr>
              <w:t>я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на</w:t>
            </w:r>
            <w:r>
              <w:rPr>
                <w:sz w:val="20"/>
              </w:rPr>
              <w:lastRenderedPageBreak/>
              <w:t>именование показателя)</w:t>
            </w:r>
          </w:p>
        </w:tc>
        <w:tc>
          <w:tcPr>
            <w:tcW w:w="1158" w:type="dxa"/>
            <w:vAlign w:val="center"/>
          </w:tcPr>
          <w:p w:rsidR="00021DFC" w:rsidRDefault="00021DFC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</w:t>
            </w:r>
            <w:r>
              <w:rPr>
                <w:sz w:val="20"/>
              </w:rPr>
              <w:lastRenderedPageBreak/>
              <w:t>ние показателя)</w:t>
            </w:r>
          </w:p>
        </w:tc>
        <w:tc>
          <w:tcPr>
            <w:tcW w:w="907" w:type="dxa"/>
            <w:vMerge/>
            <w:vAlign w:val="center"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989" w:type="dxa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1" w:type="dxa"/>
            <w:vAlign w:val="center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69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021DFC" w:rsidRDefault="00021DFC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</w:p>
          <w:p w:rsidR="00021DFC" w:rsidRDefault="006B0FBD">
            <w:pPr>
              <w:jc w:val="center"/>
              <w:rPr>
                <w:sz w:val="20"/>
              </w:rPr>
            </w:pPr>
            <w:proofErr w:type="gramStart"/>
            <w:r>
              <w:rPr>
                <w:sz w:val="18"/>
                <w:szCs w:val="18"/>
              </w:rPr>
              <w:t>процентах</w:t>
            </w:r>
            <w:proofErr w:type="gramEnd"/>
          </w:p>
        </w:tc>
        <w:tc>
          <w:tcPr>
            <w:tcW w:w="851" w:type="dxa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абсолютных</w:t>
            </w:r>
          </w:p>
          <w:p w:rsidR="00021DFC" w:rsidRDefault="006B0FBD">
            <w:pPr>
              <w:jc w:val="center"/>
              <w:rPr>
                <w:sz w:val="20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показателях</w:t>
            </w:r>
            <w:proofErr w:type="gramEnd"/>
          </w:p>
        </w:tc>
      </w:tr>
      <w:tr w:rsidR="00021DFC">
        <w:tc>
          <w:tcPr>
            <w:tcW w:w="9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58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6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09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5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021DFC">
        <w:trPr>
          <w:trHeight w:val="965"/>
        </w:trPr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>
              <w:rPr>
                <w:sz w:val="18"/>
                <w:szCs w:val="18"/>
              </w:rPr>
              <w:t>начального</w:t>
            </w:r>
            <w:proofErr w:type="gramEnd"/>
          </w:p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1134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571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9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  <w:tr w:rsidR="00021DFC">
        <w:trPr>
          <w:trHeight w:val="881"/>
        </w:trPr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801012О.99.0.БА81АЮ160001</w:t>
            </w: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>
              <w:rPr>
                <w:sz w:val="18"/>
                <w:szCs w:val="18"/>
              </w:rPr>
              <w:t>начального</w:t>
            </w:r>
            <w:proofErr w:type="gramEnd"/>
          </w:p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общего образования</w:t>
            </w: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1" w:type="dxa"/>
          </w:tcPr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9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  <w:tr w:rsidR="00021DFC">
        <w:trPr>
          <w:trHeight w:val="911"/>
        </w:trPr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801012О.99.0.БА81АЦ640001</w:t>
            </w: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</w:t>
            </w:r>
            <w:proofErr w:type="gramStart"/>
            <w:r>
              <w:rPr>
                <w:sz w:val="18"/>
                <w:szCs w:val="18"/>
              </w:rPr>
              <w:t>начального</w:t>
            </w:r>
            <w:proofErr w:type="gramEnd"/>
          </w:p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 </w:t>
            </w:r>
            <w:r>
              <w:rPr>
                <w:sz w:val="18"/>
                <w:szCs w:val="18"/>
              </w:rPr>
              <w:t>образования</w:t>
            </w: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Очно-заочная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1" w:type="dxa"/>
          </w:tcPr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9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  <w:tr w:rsidR="00021DFC"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</w:tcPr>
          <w:p w:rsidR="00021DFC" w:rsidRDefault="006B0FBD">
            <w:pPr>
              <w:tabs>
                <w:tab w:val="left" w:pos="541"/>
              </w:tabs>
              <w:jc w:val="center"/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571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769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021DFC"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802111О.99.0.БА96АЮ83001</w:t>
            </w: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</w:t>
            </w:r>
            <w:r>
              <w:rPr>
                <w:sz w:val="18"/>
                <w:szCs w:val="18"/>
              </w:rPr>
              <w:t xml:space="preserve"> основного общего образования</w:t>
            </w:r>
          </w:p>
        </w:tc>
        <w:tc>
          <w:tcPr>
            <w:tcW w:w="1134" w:type="dxa"/>
          </w:tcPr>
          <w:p w:rsidR="00021DFC" w:rsidRDefault="00021DFC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ab/>
            </w:r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1" w:type="dxa"/>
          </w:tcPr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9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021DFC" w:rsidRDefault="00021DF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021DFC">
        <w:tc>
          <w:tcPr>
            <w:tcW w:w="993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802111О.99.0.БА96АА00001</w:t>
            </w:r>
          </w:p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</w:tcPr>
          <w:p w:rsidR="00021DFC" w:rsidRDefault="00021DFC">
            <w:pPr>
              <w:tabs>
                <w:tab w:val="left" w:pos="541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21DFC" w:rsidRDefault="006B0F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158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7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число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ab/>
            </w:r>
          </w:p>
        </w:tc>
        <w:tc>
          <w:tcPr>
            <w:tcW w:w="989" w:type="dxa"/>
          </w:tcPr>
          <w:p w:rsidR="00021DFC" w:rsidRDefault="006B0FB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20"/>
              </w:rPr>
              <w:t>человек</w:t>
            </w:r>
          </w:p>
        </w:tc>
        <w:tc>
          <w:tcPr>
            <w:tcW w:w="571" w:type="dxa"/>
          </w:tcPr>
          <w:p w:rsidR="00021DFC" w:rsidRDefault="00021DF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69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</w:tcPr>
          <w:p w:rsidR="00021DFC" w:rsidRDefault="006B0FB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021DFC" w:rsidRDefault="00021DFC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 (возможные)  </w:t>
      </w:r>
      <w:r>
        <w:rPr>
          <w:rFonts w:ascii="Times New Roman" w:hAnsi="Times New Roman" w:cs="Times New Roman"/>
          <w:sz w:val="24"/>
          <w:szCs w:val="24"/>
        </w:rPr>
        <w:t>отклонения  от  установленных  показателей  объема муниципальной   услуги,   в   пределах  которых  муниципальное  задание считается выполненным (процентов)</w:t>
      </w:r>
    </w:p>
    <w:tbl>
      <w:tblPr>
        <w:tblW w:w="0" w:type="auto"/>
        <w:tblInd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021DFC">
        <w:tc>
          <w:tcPr>
            <w:tcW w:w="1559" w:type="dxa"/>
            <w:shd w:val="clear" w:color="auto" w:fill="auto"/>
          </w:tcPr>
          <w:p w:rsidR="00021DFC" w:rsidRDefault="006B0FBD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 Нормативные  правовые  акты, устанавливающие размер платы (цену, тариф) либо порядок ее </w:t>
      </w:r>
      <w:r>
        <w:rPr>
          <w:rFonts w:ascii="Times New Roman" w:hAnsi="Times New Roman" w:cs="Times New Roman"/>
          <w:sz w:val="26"/>
          <w:szCs w:val="26"/>
        </w:rPr>
        <w:t>(его) установления: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021DFC">
        <w:tc>
          <w:tcPr>
            <w:tcW w:w="9614" w:type="dxa"/>
            <w:gridSpan w:val="5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Нормативный правовой акт</w:t>
            </w:r>
          </w:p>
        </w:tc>
      </w:tr>
      <w:tr w:rsidR="00021DFC"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принявший орган</w:t>
            </w:r>
          </w:p>
        </w:tc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68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w="289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</w:tr>
      <w:tr w:rsidR="00021DFC"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0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91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021DFC"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  <w:tr w:rsidR="00021DFC"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  <w:tr w:rsidR="00021DFC"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0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1683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  <w:tc>
          <w:tcPr>
            <w:tcW w:w="2891" w:type="dxa"/>
          </w:tcPr>
          <w:p w:rsidR="00021DFC" w:rsidRDefault="00021DFC">
            <w:pPr>
              <w:pStyle w:val="ConsPlusNormal"/>
              <w:rPr>
                <w:sz w:val="20"/>
              </w:rPr>
            </w:pPr>
          </w:p>
        </w:tc>
      </w:tr>
    </w:tbl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Порядок оказания муниципальной услуги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Нормативные    правовые   акты,   регулирующие   порядок   оказания муниципальной  </w:t>
      </w:r>
      <w:r>
        <w:rPr>
          <w:rFonts w:ascii="Times New Roman" w:hAnsi="Times New Roman" w:cs="Times New Roman"/>
          <w:sz w:val="26"/>
          <w:szCs w:val="26"/>
        </w:rPr>
        <w:t>услуги: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Федеральный закон от 29.12.2012 №273-ФЗ «Об образовании в Российской Федерации».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н</w:t>
      </w:r>
      <w:proofErr w:type="gramEnd"/>
      <w:r>
        <w:rPr>
          <w:rFonts w:ascii="Times New Roman" w:hAnsi="Times New Roman" w:cs="Times New Roman"/>
        </w:rPr>
        <w:t>аименование, номер и дата нормативного правового акта)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5.2.Постановление № 36-па (в редакции от 24.01.2017 года) о внесении изменений в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>Хасанского муниципального района от 29 июля 2016 года № 305-па «О порядке формирования муниципального задания на оказание муниципальных услуг (выполнение работ) в отношении муниципальных учреждений Хасанского муниципального района и финансового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выполнения муниципального задания»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Порядок  информирования  потенциальных  потребителей  муниципальной  услуги: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021DFC"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Способ информирования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Состав размещаемой информации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Частота обновления информации</w:t>
            </w:r>
          </w:p>
        </w:tc>
      </w:tr>
      <w:tr w:rsidR="00021DFC"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21DFC"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Информационные стенды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021DFC">
        <w:tc>
          <w:tcPr>
            <w:tcW w:w="3193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ab/>
              <w:t>Сайт учреждения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Информация о деятельности</w:t>
            </w:r>
          </w:p>
        </w:tc>
        <w:tc>
          <w:tcPr>
            <w:tcW w:w="3193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</w:tbl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803" w:history="1">
        <w:r>
          <w:rPr>
            <w:rFonts w:ascii="Times New Roman" w:hAnsi="Times New Roman" w:cs="Times New Roman"/>
            <w:sz w:val="26"/>
            <w:szCs w:val="26"/>
          </w:rPr>
          <w:t>&lt;3&gt;</w:t>
        </w:r>
      </w:hyperlink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_____</w:t>
      </w: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1288" w:type="dxa"/>
        <w:tblLook w:val="04A0" w:firstRow="1" w:lastRow="0" w:firstColumn="1" w:lastColumn="0" w:noHBand="0" w:noVBand="1"/>
      </w:tblPr>
      <w:tblGrid>
        <w:gridCol w:w="7106"/>
        <w:gridCol w:w="2165"/>
        <w:gridCol w:w="2017"/>
      </w:tblGrid>
      <w:tr w:rsidR="00021DFC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работы_______________________________  </w:t>
            </w:r>
          </w:p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</w:t>
            </w:r>
          </w:p>
        </w:tc>
        <w:tc>
          <w:tcPr>
            <w:tcW w:w="2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1DFC" w:rsidRDefault="006B0FB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Уникальный номер по базовому (отраслевому) перечню</w:t>
            </w:r>
          </w:p>
        </w:tc>
        <w:tc>
          <w:tcPr>
            <w:tcW w:w="2017" w:type="dxa"/>
            <w:vMerge w:val="restart"/>
            <w:tcBorders>
              <w:left w:val="single" w:sz="4" w:space="0" w:color="auto"/>
            </w:tcBorders>
          </w:tcPr>
          <w:p w:rsidR="00021DFC" w:rsidRDefault="00021D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1DFC">
        <w:tc>
          <w:tcPr>
            <w:tcW w:w="7106" w:type="dxa"/>
            <w:tcBorders>
              <w:top w:val="nil"/>
              <w:left w:val="nil"/>
              <w:bottom w:val="nil"/>
              <w:right w:val="nil"/>
            </w:tcBorders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</w:t>
            </w:r>
          </w:p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</w:tc>
        <w:tc>
          <w:tcPr>
            <w:tcW w:w="2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1DFC" w:rsidRDefault="00021D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</w:tcBorders>
          </w:tcPr>
          <w:p w:rsidR="00021DFC" w:rsidRDefault="00021D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Показатели, характеризующие объем</w:t>
      </w:r>
      <w:r>
        <w:rPr>
          <w:rFonts w:ascii="Times New Roman" w:hAnsi="Times New Roman" w:cs="Times New Roman"/>
          <w:sz w:val="26"/>
          <w:szCs w:val="26"/>
        </w:rPr>
        <w:t xml:space="preserve"> и (или) качество работы: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14"/>
      <w:bookmarkEnd w:id="3"/>
      <w:r>
        <w:rPr>
          <w:rFonts w:ascii="Times New Roman" w:hAnsi="Times New Roman" w:cs="Times New Roman"/>
          <w:sz w:val="26"/>
          <w:szCs w:val="26"/>
        </w:rPr>
        <w:t xml:space="preserve">3.1. Показатели, характеризующие качество работы </w:t>
      </w:r>
      <w:hyperlink w:anchor="P804" w:history="1">
        <w:r>
          <w:rPr>
            <w:rFonts w:ascii="Times New Roman" w:hAnsi="Times New Roman" w:cs="Times New Roman"/>
            <w:sz w:val="26"/>
            <w:szCs w:val="26"/>
          </w:rPr>
          <w:t>&lt;4&gt;</w:t>
        </w:r>
      </w:hyperlink>
      <w:r>
        <w:rPr>
          <w:rFonts w:ascii="Times New Roman" w:hAnsi="Times New Roman" w:cs="Times New Roman"/>
          <w:sz w:val="26"/>
          <w:szCs w:val="26"/>
        </w:rPr>
        <w:t>: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1162"/>
        <w:gridCol w:w="1367"/>
        <w:gridCol w:w="1367"/>
        <w:gridCol w:w="1367"/>
        <w:gridCol w:w="1368"/>
        <w:gridCol w:w="1217"/>
        <w:gridCol w:w="1126"/>
        <w:gridCol w:w="947"/>
        <w:gridCol w:w="1008"/>
        <w:gridCol w:w="1008"/>
        <w:gridCol w:w="739"/>
        <w:gridCol w:w="921"/>
      </w:tblGrid>
      <w:tr w:rsidR="00021DFC">
        <w:tc>
          <w:tcPr>
            <w:tcW w:w="402" w:type="pct"/>
            <w:vMerge w:val="restart"/>
          </w:tcPr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Уникальный номер реестровой записи 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pct"/>
            <w:gridSpan w:val="3"/>
            <w:vAlign w:val="center"/>
          </w:tcPr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Показатель, характеризующий содержание работы</w:t>
            </w: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pct"/>
            <w:gridSpan w:val="2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Показатель, характеризующий условия (формы) выполнения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</w:t>
            </w:r>
          </w:p>
        </w:tc>
        <w:tc>
          <w:tcPr>
            <w:tcW w:w="792" w:type="pct"/>
            <w:gridSpan w:val="2"/>
            <w:vAlign w:val="center"/>
          </w:tcPr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качества работы</w:t>
            </w:r>
          </w:p>
        </w:tc>
        <w:tc>
          <w:tcPr>
            <w:tcW w:w="1002" w:type="pct"/>
            <w:gridSpan w:val="3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качества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</w:t>
            </w:r>
          </w:p>
        </w:tc>
        <w:tc>
          <w:tcPr>
            <w:tcW w:w="561" w:type="pct"/>
            <w:gridSpan w:val="2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Допустимые  (возможные)  отклонения  от установленных  показателей  качества муниципальной  работы</w:t>
            </w:r>
            <w:proofErr w:type="gramStart"/>
            <w:r>
              <w:rPr>
                <w:sz w:val="18"/>
                <w:szCs w:val="18"/>
                <w:vertAlign w:val="superscript"/>
              </w:rPr>
              <w:t>4</w:t>
            </w:r>
            <w:proofErr w:type="gramEnd"/>
          </w:p>
        </w:tc>
      </w:tr>
      <w:tr w:rsidR="00021DFC">
        <w:tc>
          <w:tcPr>
            <w:tcW w:w="402" w:type="pct"/>
            <w:vMerge/>
          </w:tcPr>
          <w:p w:rsidR="00021DFC" w:rsidRDefault="00021DFC">
            <w:pPr>
              <w:spacing w:line="36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:rsidR="00021DFC" w:rsidRDefault="006B0FBD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</w:t>
            </w:r>
          </w:p>
          <w:p w:rsidR="00021DFC" w:rsidRDefault="006B0FBD">
            <w:pPr>
              <w:ind w:left="-97" w:right="-10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показателя)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</w:t>
            </w:r>
            <w:r>
              <w:rPr>
                <w:sz w:val="18"/>
                <w:szCs w:val="18"/>
              </w:rPr>
              <w:br/>
              <w:t>(наименование показателя)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</w:t>
            </w:r>
            <w:r>
              <w:rPr>
                <w:sz w:val="18"/>
                <w:szCs w:val="18"/>
              </w:rPr>
              <w:br/>
              <w:t>(наименование показателя)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2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</w:t>
            </w:r>
            <w:r>
              <w:rPr>
                <w:sz w:val="18"/>
                <w:szCs w:val="18"/>
              </w:rPr>
              <w:br/>
              <w:t>(наименование показателя)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63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</w:t>
            </w:r>
            <w:r>
              <w:rPr>
                <w:sz w:val="18"/>
                <w:szCs w:val="18"/>
              </w:rPr>
              <w:br/>
              <w:t>(наименование показателя)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12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Наименова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ние</w:t>
            </w:r>
            <w:proofErr w:type="spellEnd"/>
            <w:r>
              <w:rPr>
                <w:sz w:val="18"/>
                <w:szCs w:val="18"/>
              </w:rPr>
              <w:t xml:space="preserve"> показателя</w:t>
            </w:r>
            <w:proofErr w:type="gramStart"/>
            <w:r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81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sz w:val="18"/>
                <w:szCs w:val="18"/>
              </w:rPr>
              <w:t>Наиме-нование</w:t>
            </w:r>
            <w:proofErr w:type="spellEnd"/>
            <w:r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>
              <w:rPr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320" w:type="pct"/>
            <w:vAlign w:val="center"/>
          </w:tcPr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ind w:left="-119" w:right="-10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021DFC" w:rsidRDefault="006B0FBD">
            <w:pPr>
              <w:ind w:left="-119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год)</w:t>
            </w:r>
          </w:p>
        </w:tc>
        <w:tc>
          <w:tcPr>
            <w:tcW w:w="341" w:type="pct"/>
            <w:vAlign w:val="center"/>
          </w:tcPr>
          <w:p w:rsidR="00021DFC" w:rsidRDefault="00021DFC">
            <w:pPr>
              <w:contextualSpacing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(1-й год планового периода)</w:t>
            </w:r>
          </w:p>
        </w:tc>
        <w:tc>
          <w:tcPr>
            <w:tcW w:w="341" w:type="pct"/>
            <w:vAlign w:val="center"/>
          </w:tcPr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250" w:type="pct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про-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телях</w:t>
            </w:r>
            <w:proofErr w:type="spellEnd"/>
          </w:p>
        </w:tc>
      </w:tr>
      <w:tr w:rsidR="00021DFC">
        <w:tc>
          <w:tcPr>
            <w:tcW w:w="402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2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3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12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1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20" w:type="pct"/>
          </w:tcPr>
          <w:p w:rsidR="00021DFC" w:rsidRDefault="006B0FBD">
            <w:pPr>
              <w:ind w:left="-119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1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1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" w:type="pct"/>
          </w:tcPr>
          <w:p w:rsidR="00021DFC" w:rsidRDefault="006B0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21DFC">
        <w:tc>
          <w:tcPr>
            <w:tcW w:w="402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  <w:vMerge w:val="restar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</w:tr>
      <w:tr w:rsidR="00021DFC">
        <w:tc>
          <w:tcPr>
            <w:tcW w:w="402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  <w:vMerge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</w:tr>
      <w:tr w:rsidR="00021DFC">
        <w:tc>
          <w:tcPr>
            <w:tcW w:w="40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93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63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8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ind w:left="-119"/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50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contextualSpacing/>
              <w:rPr>
                <w:sz w:val="20"/>
                <w:szCs w:val="20"/>
              </w:rPr>
            </w:pPr>
          </w:p>
        </w:tc>
      </w:tr>
    </w:tbl>
    <w:p w:rsidR="00021DFC" w:rsidRDefault="00021DFC">
      <w:pPr>
        <w:pStyle w:val="ConsPlusNormal"/>
        <w:jc w:val="both"/>
        <w:rPr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164465</wp:posOffset>
                </wp:positionV>
                <wp:extent cx="1143000" cy="342900"/>
                <wp:effectExtent l="4445" t="4445" r="10795" b="18415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Прямоугольник 4" o:spid="_x0000_s1026" o:spt="1" style="position:absolute;left:0pt;margin-left:252pt;margin-top:12.95pt;height:27pt;width:90pt;z-index:251660288;mso-width-relative:page;mso-height-relative:page;" fillcolor="#FFFFFF" filled="t" stroked="t" coordsize="21600,21600" o:gfxdata="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imQS/YAAAACQEAAA8A&#10;AAAAAAAAAQAgAAAAIgAAAGRycy9kb3ducmV2LnhtbFBLAQIUABQAAAAIAIdO4kAfRC3BFwIAADI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работы,  в  пределах  </w:t>
      </w:r>
      <w:r>
        <w:rPr>
          <w:rFonts w:ascii="Times New Roman" w:hAnsi="Times New Roman" w:cs="Times New Roman"/>
          <w:sz w:val="24"/>
          <w:szCs w:val="24"/>
        </w:rPr>
        <w:t>которых муниципальное задание считается выполненным (процентов)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89"/>
      <w:bookmarkEnd w:id="4"/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Показатели, характеризующие объем работы: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635"/>
        <w:gridCol w:w="668"/>
        <w:gridCol w:w="668"/>
        <w:gridCol w:w="809"/>
        <w:gridCol w:w="806"/>
        <w:gridCol w:w="1128"/>
        <w:gridCol w:w="1083"/>
        <w:gridCol w:w="567"/>
        <w:gridCol w:w="947"/>
        <w:gridCol w:w="832"/>
        <w:gridCol w:w="1008"/>
        <w:gridCol w:w="947"/>
        <w:gridCol w:w="832"/>
        <w:gridCol w:w="1008"/>
        <w:gridCol w:w="738"/>
        <w:gridCol w:w="921"/>
      </w:tblGrid>
      <w:tr w:rsidR="00021DFC">
        <w:tc>
          <w:tcPr>
            <w:tcW w:w="401" w:type="pct"/>
            <w:vMerge w:val="restart"/>
          </w:tcPr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bookmarkStart w:id="5" w:name="_Hlk503527675"/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Уникальный номер реестровой записи 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gridSpan w:val="3"/>
            <w:vAlign w:val="center"/>
          </w:tcPr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pct"/>
            <w:gridSpan w:val="2"/>
            <w:vAlign w:val="center"/>
          </w:tcPr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Показатель, характеризующий </w:t>
            </w:r>
            <w:r>
              <w:rPr>
                <w:sz w:val="18"/>
                <w:szCs w:val="18"/>
              </w:rPr>
              <w:t>условия (формы) оказания муниципальной работы</w:t>
            </w:r>
          </w:p>
        </w:tc>
        <w:tc>
          <w:tcPr>
            <w:tcW w:w="948" w:type="pct"/>
            <w:gridSpan w:val="3"/>
            <w:vAlign w:val="center"/>
          </w:tcPr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объема</w:t>
            </w: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Значение показателя объема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муниципальной работы</w:t>
            </w:r>
          </w:p>
        </w:tc>
        <w:tc>
          <w:tcPr>
            <w:tcW w:w="940" w:type="pct"/>
            <w:gridSpan w:val="3"/>
          </w:tcPr>
          <w:p w:rsidR="00021DFC" w:rsidRDefault="006B0F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</w:p>
          <w:p w:rsidR="00021DFC" w:rsidRDefault="00021DFC">
            <w:pPr>
              <w:rPr>
                <w:sz w:val="18"/>
                <w:szCs w:val="18"/>
              </w:rPr>
            </w:pPr>
          </w:p>
          <w:p w:rsidR="00021DFC" w:rsidRDefault="00021DFC">
            <w:pPr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Средний размер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платы (цена, тариф)3</w:t>
            </w:r>
          </w:p>
        </w:tc>
        <w:tc>
          <w:tcPr>
            <w:tcW w:w="560" w:type="pct"/>
            <w:gridSpan w:val="2"/>
            <w:vAlign w:val="center"/>
          </w:tcPr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Допустимые  (возможные)  отклонения  от установленных  показателей  </w:t>
            </w:r>
            <w:r>
              <w:rPr>
                <w:sz w:val="18"/>
                <w:szCs w:val="18"/>
              </w:rPr>
              <w:t>объема муниципальной  услуги</w:t>
            </w:r>
          </w:p>
        </w:tc>
      </w:tr>
      <w:tr w:rsidR="00021DFC">
        <w:tc>
          <w:tcPr>
            <w:tcW w:w="401" w:type="pct"/>
            <w:vMerge/>
          </w:tcPr>
          <w:p w:rsidR="00021DFC" w:rsidRDefault="00021DFC">
            <w:pPr>
              <w:pStyle w:val="ac"/>
              <w:spacing w:line="36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14" w:type="pct"/>
            <w:vAlign w:val="center"/>
          </w:tcPr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наиме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наиме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" w:type="pct"/>
            <w:vAlign w:val="center"/>
          </w:tcPr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наиме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3" w:type="pct"/>
            <w:vAlign w:val="center"/>
          </w:tcPr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наиме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наиме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021DFC" w:rsidRDefault="006B0FBD">
            <w:pPr>
              <w:pStyle w:val="ac"/>
              <w:ind w:left="-97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теля)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80" w:type="pct"/>
            <w:vAlign w:val="center"/>
          </w:tcPr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Наименова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ние</w:t>
            </w:r>
            <w:proofErr w:type="spellEnd"/>
            <w:r>
              <w:rPr>
                <w:sz w:val="18"/>
                <w:szCs w:val="18"/>
              </w:rPr>
              <w:t xml:space="preserve"> показателя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65" w:type="pct"/>
            <w:vAlign w:val="center"/>
          </w:tcPr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sz w:val="18"/>
                <w:szCs w:val="18"/>
              </w:rPr>
              <w:t>Наиме-нование</w:t>
            </w:r>
            <w:proofErr w:type="spellEnd"/>
            <w:r>
              <w:rPr>
                <w:sz w:val="18"/>
                <w:szCs w:val="18"/>
              </w:rPr>
              <w:t xml:space="preserve"> единицы измерения</w:t>
            </w:r>
            <w:proofErr w:type="gramStart"/>
            <w:r>
              <w:rPr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03" w:type="pct"/>
          </w:tcPr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опи-са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ние</w:t>
            </w:r>
            <w:proofErr w:type="spellEnd"/>
          </w:p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рабо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</w:t>
            </w:r>
          </w:p>
        </w:tc>
        <w:tc>
          <w:tcPr>
            <w:tcW w:w="320" w:type="pct"/>
            <w:vAlign w:val="center"/>
          </w:tcPr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ind w:left="-119" w:right="-108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(очередной финансовый</w:t>
            </w:r>
            <w:proofErr w:type="gramEnd"/>
          </w:p>
          <w:p w:rsidR="00021DFC" w:rsidRDefault="006B0FBD">
            <w:pPr>
              <w:pStyle w:val="ac"/>
              <w:ind w:left="-1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год)</w:t>
            </w:r>
          </w:p>
        </w:tc>
        <w:tc>
          <w:tcPr>
            <w:tcW w:w="281" w:type="pct"/>
            <w:vAlign w:val="center"/>
          </w:tcPr>
          <w:p w:rsidR="00021DFC" w:rsidRDefault="00021DFC">
            <w:pPr>
              <w:pStyle w:val="ac"/>
              <w:ind w:left="0"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(1-й год </w:t>
            </w:r>
            <w:proofErr w:type="spellStart"/>
            <w:r>
              <w:rPr>
                <w:sz w:val="18"/>
                <w:szCs w:val="18"/>
              </w:rPr>
              <w:t>плано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перио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  <w:vAlign w:val="center"/>
          </w:tcPr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 (2-й год планового периода)</w:t>
            </w:r>
          </w:p>
        </w:tc>
        <w:tc>
          <w:tcPr>
            <w:tcW w:w="320" w:type="pct"/>
          </w:tcPr>
          <w:p w:rsidR="00021DFC" w:rsidRDefault="00021DFC">
            <w:pPr>
              <w:ind w:left="-119"/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ind w:left="-1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ind w:left="-11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(очередной финансовый год)</w:t>
            </w:r>
          </w:p>
        </w:tc>
        <w:tc>
          <w:tcPr>
            <w:tcW w:w="281" w:type="pct"/>
          </w:tcPr>
          <w:p w:rsidR="00021DFC" w:rsidRDefault="00021DFC">
            <w:pPr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(1-й год </w:t>
            </w:r>
            <w:proofErr w:type="spellStart"/>
            <w:r>
              <w:rPr>
                <w:sz w:val="18"/>
                <w:szCs w:val="18"/>
              </w:rPr>
              <w:t>плано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перио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да)</w:t>
            </w:r>
          </w:p>
        </w:tc>
        <w:tc>
          <w:tcPr>
            <w:tcW w:w="340" w:type="pct"/>
          </w:tcPr>
          <w:p w:rsidR="00021DFC" w:rsidRDefault="00021DFC">
            <w:pPr>
              <w:jc w:val="center"/>
              <w:rPr>
                <w:sz w:val="18"/>
                <w:szCs w:val="18"/>
              </w:rPr>
            </w:pP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20__год (2-й</w:t>
            </w:r>
            <w:r>
              <w:rPr>
                <w:sz w:val="18"/>
                <w:szCs w:val="18"/>
              </w:rPr>
              <w:t xml:space="preserve"> год планового периода)</w:t>
            </w:r>
          </w:p>
        </w:tc>
        <w:tc>
          <w:tcPr>
            <w:tcW w:w="249" w:type="pct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центах</w:t>
            </w:r>
            <w:proofErr w:type="gramEnd"/>
          </w:p>
        </w:tc>
        <w:tc>
          <w:tcPr>
            <w:tcW w:w="311" w:type="pct"/>
            <w:vAlign w:val="center"/>
          </w:tcPr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абсолют-ных</w:t>
            </w:r>
            <w:proofErr w:type="spellEnd"/>
            <w:proofErr w:type="gramEnd"/>
          </w:p>
          <w:p w:rsidR="00021DFC" w:rsidRDefault="006B0F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показа-</w:t>
            </w:r>
          </w:p>
          <w:p w:rsidR="00021DFC" w:rsidRDefault="006B0FBD">
            <w:pPr>
              <w:pStyle w:val="ac"/>
              <w:ind w:left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телях</w:t>
            </w:r>
            <w:proofErr w:type="spellEnd"/>
          </w:p>
        </w:tc>
      </w:tr>
      <w:bookmarkEnd w:id="5"/>
      <w:tr w:rsidR="00021DFC">
        <w:tc>
          <w:tcPr>
            <w:tcW w:w="401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4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3" w:type="pct"/>
          </w:tcPr>
          <w:p w:rsidR="00021DFC" w:rsidRDefault="006B0FBD">
            <w:pPr>
              <w:pStyle w:val="ac"/>
              <w:ind w:left="-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1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40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" w:type="pct"/>
          </w:tcPr>
          <w:p w:rsidR="00021DFC" w:rsidRDefault="006B0FBD">
            <w:pPr>
              <w:pStyle w:val="ac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21DFC">
        <w:tc>
          <w:tcPr>
            <w:tcW w:w="401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021DFC">
        <w:tc>
          <w:tcPr>
            <w:tcW w:w="401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  <w:tr w:rsidR="00021DFC">
        <w:tc>
          <w:tcPr>
            <w:tcW w:w="40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14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26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3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72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65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03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-119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2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249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  <w:tc>
          <w:tcPr>
            <w:tcW w:w="311" w:type="pct"/>
          </w:tcPr>
          <w:p w:rsidR="00021DFC" w:rsidRDefault="00021DFC">
            <w:pPr>
              <w:pStyle w:val="ac"/>
              <w:ind w:left="0"/>
              <w:rPr>
                <w:sz w:val="20"/>
                <w:szCs w:val="20"/>
              </w:rPr>
            </w:pPr>
          </w:p>
        </w:tc>
      </w:tr>
    </w:tbl>
    <w:p w:rsidR="00021DFC" w:rsidRDefault="00021DFC">
      <w:pPr>
        <w:pStyle w:val="ConsPlusNormal"/>
        <w:jc w:val="both"/>
        <w:rPr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156210</wp:posOffset>
                </wp:positionV>
                <wp:extent cx="1143000" cy="228600"/>
                <wp:effectExtent l="4445" t="4445" r="10795" b="10795"/>
                <wp:wrapNone/>
                <wp:docPr id="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Прямоугольник 5" o:spid="_x0000_s1026" o:spt="1" style="position:absolute;left:0pt;margin-left:243pt;margin-top:12.3pt;height:18pt;width:90pt;z-index:251660288;mso-width-relative:page;mso-height-relative:page;" fillcolor="#FFFFFF" filled="t" stroked="t" coordsize="21600,21600" o:gfxdata="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7kEJtcAAAAJAQAADwAA&#10;AAAAAAABACAAAAAiAAAAZHJzL2Rvd25yZXYueG1sUEsBAhQAFAAAAAgAh07iQBicFMgXAgAAMgQA&#10;AA4AAAAAAAAAAQAgAAAAJg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 показателей  объема работы,  в  пределах  которых муниципальное задание считается выполненным (процентов) </w:t>
      </w:r>
    </w:p>
    <w:p w:rsidR="00021DFC" w:rsidRDefault="00021D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767"/>
      <w:bookmarkEnd w:id="6"/>
    </w:p>
    <w:p w:rsidR="00021DFC" w:rsidRDefault="006B0FB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 3. Прочие сведения о муниципальном задании </w:t>
      </w:r>
      <w:hyperlink w:anchor="P805" w:history="1">
        <w:r>
          <w:rPr>
            <w:rFonts w:ascii="Times New Roman" w:hAnsi="Times New Roman" w:cs="Times New Roman"/>
            <w:sz w:val="26"/>
            <w:szCs w:val="26"/>
          </w:rPr>
          <w:t>&lt;5&gt;</w:t>
        </w:r>
      </w:hyperlink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Основания д</w:t>
      </w:r>
      <w:r>
        <w:rPr>
          <w:rFonts w:ascii="Times New Roman" w:hAnsi="Times New Roman" w:cs="Times New Roman"/>
          <w:sz w:val="26"/>
          <w:szCs w:val="26"/>
        </w:rPr>
        <w:t>ля досрочного прекращения выполнения муниципального задания:</w:t>
      </w:r>
    </w:p>
    <w:p w:rsidR="00021DFC" w:rsidRDefault="006B0FBD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ликвидация учреждения и иные предусмотренные правовыми актами случаи, влекущие за собой невозможность выполнения муниципального задания.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2.  Иная  информация,  необходимая для выполнения (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выполнением) муниципального задания: </w:t>
      </w:r>
      <w:r>
        <w:rPr>
          <w:rFonts w:ascii="Times New Roman" w:hAnsi="Times New Roman" w:cs="Times New Roman"/>
          <w:sz w:val="26"/>
          <w:szCs w:val="26"/>
          <w:u w:val="single"/>
        </w:rPr>
        <w:t>данные мониторингов по показателям качества и объема оказываемых услуг.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Порядок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муниципального задания</w:t>
      </w:r>
    </w:p>
    <w:p w:rsidR="00021DFC" w:rsidRDefault="00021DFC">
      <w:pPr>
        <w:pStyle w:val="ConsPlusNormal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12"/>
        <w:gridCol w:w="8"/>
        <w:gridCol w:w="3204"/>
        <w:gridCol w:w="3212"/>
      </w:tblGrid>
      <w:tr w:rsidR="00021DFC">
        <w:tc>
          <w:tcPr>
            <w:tcW w:w="321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Форма контроля</w:t>
            </w:r>
          </w:p>
        </w:tc>
        <w:tc>
          <w:tcPr>
            <w:tcW w:w="3212" w:type="dxa"/>
            <w:gridSpan w:val="2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Периодичность</w:t>
            </w:r>
          </w:p>
        </w:tc>
        <w:tc>
          <w:tcPr>
            <w:tcW w:w="321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органы местного самоуправления, осуществляющие </w:t>
            </w:r>
            <w:proofErr w:type="gramStart"/>
            <w:r>
              <w:rPr>
                <w:sz w:val="20"/>
              </w:rPr>
              <w:t>контроль за</w:t>
            </w:r>
            <w:proofErr w:type="gramEnd"/>
            <w:r>
              <w:rPr>
                <w:sz w:val="20"/>
              </w:rPr>
              <w:t xml:space="preserve"> выполнением муниципального задания</w:t>
            </w:r>
          </w:p>
        </w:tc>
      </w:tr>
      <w:tr w:rsidR="00021DFC">
        <w:tc>
          <w:tcPr>
            <w:tcW w:w="321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3212" w:type="dxa"/>
            <w:gridSpan w:val="2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12" w:type="dxa"/>
          </w:tcPr>
          <w:p w:rsidR="00021DFC" w:rsidRDefault="006B0FB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21DFC">
        <w:tc>
          <w:tcPr>
            <w:tcW w:w="3212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Мониторинг исполнения муниципального задания</w:t>
            </w:r>
          </w:p>
        </w:tc>
        <w:tc>
          <w:tcPr>
            <w:tcW w:w="3212" w:type="dxa"/>
            <w:gridSpan w:val="2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В течение 15 рабочих дней со дня предоставления отчетов</w:t>
            </w:r>
          </w:p>
        </w:tc>
        <w:tc>
          <w:tcPr>
            <w:tcW w:w="3212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МКУ «Управления образования»</w:t>
            </w:r>
          </w:p>
        </w:tc>
      </w:tr>
      <w:tr w:rsidR="00021DFC">
        <w:tc>
          <w:tcPr>
            <w:tcW w:w="3212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Выездная </w:t>
            </w:r>
            <w:r>
              <w:rPr>
                <w:sz w:val="20"/>
              </w:rPr>
              <w:t xml:space="preserve">проверка исполнения муниципального задания </w:t>
            </w:r>
          </w:p>
        </w:tc>
        <w:tc>
          <w:tcPr>
            <w:tcW w:w="3212" w:type="dxa"/>
            <w:gridSpan w:val="2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12" w:type="dxa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МКУ «Управления образования»</w:t>
            </w:r>
          </w:p>
        </w:tc>
      </w:tr>
      <w:tr w:rsidR="00021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/>
        </w:trPr>
        <w:tc>
          <w:tcPr>
            <w:tcW w:w="3220" w:type="dxa"/>
            <w:gridSpan w:val="2"/>
          </w:tcPr>
          <w:p w:rsidR="00021DFC" w:rsidRDefault="006B0FB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Внутренний финансовый контроль </w:t>
            </w:r>
          </w:p>
          <w:p w:rsidR="00021DFC" w:rsidRDefault="00021DFC">
            <w:pPr>
              <w:pStyle w:val="ConsPlusNonformat"/>
              <w:ind w:left="62"/>
              <w:jc w:val="both"/>
              <w:rPr>
                <w:sz w:val="26"/>
                <w:szCs w:val="26"/>
              </w:rPr>
            </w:pPr>
          </w:p>
        </w:tc>
        <w:tc>
          <w:tcPr>
            <w:tcW w:w="3204" w:type="dxa"/>
          </w:tcPr>
          <w:p w:rsidR="00021DFC" w:rsidRDefault="006B0FBD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Путем проведение </w:t>
            </w:r>
            <w:r>
              <w:rPr>
                <w:rFonts w:ascii="Times New Roman" w:hAnsi="Times New Roman" w:cs="Times New Roman"/>
              </w:rPr>
              <w:t>плановых и внеплановых проверок</w:t>
            </w:r>
          </w:p>
          <w:p w:rsidR="00021DFC" w:rsidRDefault="00021DFC">
            <w:pPr>
              <w:rPr>
                <w:sz w:val="26"/>
                <w:szCs w:val="26"/>
              </w:rPr>
            </w:pPr>
          </w:p>
        </w:tc>
        <w:tc>
          <w:tcPr>
            <w:tcW w:w="3212" w:type="dxa"/>
          </w:tcPr>
          <w:p w:rsidR="00021DFC" w:rsidRDefault="006B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МБОУ ООШ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Андреевка</w:t>
            </w:r>
          </w:p>
          <w:p w:rsidR="00021DFC" w:rsidRDefault="00021DFC">
            <w:pPr>
              <w:pStyle w:val="ConsPlusNonformat"/>
              <w:jc w:val="both"/>
              <w:rPr>
                <w:sz w:val="26"/>
                <w:szCs w:val="26"/>
              </w:rPr>
            </w:pPr>
          </w:p>
        </w:tc>
      </w:tr>
      <w:tr w:rsidR="00021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3220" w:type="dxa"/>
            <w:gridSpan w:val="2"/>
          </w:tcPr>
          <w:p w:rsidR="00021DFC" w:rsidRDefault="006B0FBD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финансовый аудит</w:t>
            </w:r>
          </w:p>
          <w:p w:rsidR="00021DFC" w:rsidRDefault="00021DFC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1DFC" w:rsidRDefault="00021DFC">
            <w:pPr>
              <w:pStyle w:val="ConsPlusNonformat"/>
              <w:ind w:left="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4" w:type="dxa"/>
          </w:tcPr>
          <w:p w:rsidR="00021DFC" w:rsidRDefault="006B0FB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По мере необходимости в случае поступлений обоснованных жалоб и обращений потребителей или предписаний контролирующих органов</w:t>
            </w:r>
          </w:p>
        </w:tc>
        <w:tc>
          <w:tcPr>
            <w:tcW w:w="3212" w:type="dxa"/>
          </w:tcPr>
          <w:p w:rsidR="00021DFC" w:rsidRDefault="006B0F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МКУ «Управления образования»</w:t>
            </w:r>
          </w:p>
        </w:tc>
      </w:tr>
    </w:tbl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Требования</w:t>
      </w:r>
      <w:r>
        <w:rPr>
          <w:rFonts w:ascii="Times New Roman" w:hAnsi="Times New Roman" w:cs="Times New Roman"/>
          <w:sz w:val="26"/>
          <w:szCs w:val="26"/>
        </w:rPr>
        <w:t xml:space="preserve"> к отчетности о выполнении муниципального задания:</w:t>
      </w:r>
    </w:p>
    <w:p w:rsidR="00021DFC" w:rsidRDefault="006B0FBD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4.1.  Периодичность  представления  отчетов  о  выполнении муниципального задания: </w:t>
      </w:r>
      <w:r>
        <w:rPr>
          <w:rFonts w:ascii="Times New Roman" w:hAnsi="Times New Roman" w:cs="Times New Roman"/>
          <w:sz w:val="26"/>
          <w:szCs w:val="26"/>
          <w:u w:val="single"/>
        </w:rPr>
        <w:t>по итогам первого полугодия, по итогам 9 месяцев и отчетный финансовый год.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Сроки представления отчетов о выполнении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задания: </w:t>
      </w:r>
      <w:r>
        <w:rPr>
          <w:rFonts w:ascii="Times New Roman" w:hAnsi="Times New Roman" w:cs="Times New Roman"/>
          <w:sz w:val="26"/>
          <w:szCs w:val="26"/>
          <w:u w:val="single"/>
        </w:rPr>
        <w:t>первое полугодие до 25 июля и 9 месяцев до 25 октября текущего финансового года; отчетный финансовый год</w:t>
      </w:r>
    </w:p>
    <w:p w:rsidR="00021DFC" w:rsidRDefault="006B0FBD">
      <w:pPr>
        <w:pStyle w:val="ConsPlusNonformat"/>
        <w:tabs>
          <w:tab w:val="right" w:pos="1516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4.3. Иные требования к отчетности о выполнении муниципального задания: </w:t>
      </w:r>
      <w:r>
        <w:rPr>
          <w:rFonts w:ascii="Times New Roman" w:hAnsi="Times New Roman" w:cs="Times New Roman"/>
          <w:sz w:val="26"/>
          <w:szCs w:val="26"/>
          <w:u w:val="single"/>
        </w:rPr>
        <w:t>предварительный отчёт об исполнении муниципального задан</w:t>
      </w:r>
      <w:r>
        <w:rPr>
          <w:rFonts w:ascii="Times New Roman" w:hAnsi="Times New Roman" w:cs="Times New Roman"/>
          <w:sz w:val="26"/>
          <w:szCs w:val="26"/>
          <w:u w:val="single"/>
        </w:rPr>
        <w:t>ия представляется за два рабочих дня до перечисления субсидии в декабре.</w:t>
      </w:r>
    </w:p>
    <w:p w:rsidR="00021DFC" w:rsidRDefault="006B0FB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Иные показатели, связанные с выполнением муниципального задания:  </w:t>
      </w:r>
    </w:p>
    <w:p w:rsidR="00021DFC" w:rsidRDefault="00021D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1DFC" w:rsidRDefault="006B0FB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директор МБОУ ООШ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Андреевка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  <w:bookmarkStart w:id="7" w:name="P800"/>
      <w:bookmarkEnd w:id="7"/>
      <w:r>
        <w:rPr>
          <w:rFonts w:ascii="Times New Roman" w:hAnsi="Times New Roman" w:cs="Times New Roman"/>
          <w:sz w:val="28"/>
          <w:szCs w:val="28"/>
        </w:rPr>
        <w:t xml:space="preserve"> А.М. Кузнецова</w:t>
      </w:r>
    </w:p>
    <w:p w:rsidR="00021DFC" w:rsidRDefault="00021DF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021DFC">
      <w:headerReference w:type="first" r:id="rId11"/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BD" w:rsidRDefault="006B0FBD">
      <w:r>
        <w:separator/>
      </w:r>
    </w:p>
  </w:endnote>
  <w:endnote w:type="continuationSeparator" w:id="0">
    <w:p w:rsidR="006B0FBD" w:rsidRDefault="006B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BD" w:rsidRDefault="006B0FBD">
      <w:r>
        <w:separator/>
      </w:r>
    </w:p>
  </w:footnote>
  <w:footnote w:type="continuationSeparator" w:id="0">
    <w:p w:rsidR="006B0FBD" w:rsidRDefault="006B0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DFC" w:rsidRDefault="00021DFC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3312"/>
    <w:rsid w:val="00007FAE"/>
    <w:rsid w:val="00013BA5"/>
    <w:rsid w:val="00013D42"/>
    <w:rsid w:val="00015FC9"/>
    <w:rsid w:val="00021DFC"/>
    <w:rsid w:val="000245EE"/>
    <w:rsid w:val="00025559"/>
    <w:rsid w:val="000300C2"/>
    <w:rsid w:val="00032802"/>
    <w:rsid w:val="00033C99"/>
    <w:rsid w:val="00034A44"/>
    <w:rsid w:val="00035E09"/>
    <w:rsid w:val="0003671F"/>
    <w:rsid w:val="00036E3C"/>
    <w:rsid w:val="0004293F"/>
    <w:rsid w:val="00052F02"/>
    <w:rsid w:val="00053DCD"/>
    <w:rsid w:val="0005779F"/>
    <w:rsid w:val="00062B56"/>
    <w:rsid w:val="0007360D"/>
    <w:rsid w:val="00074297"/>
    <w:rsid w:val="00076F78"/>
    <w:rsid w:val="000A1679"/>
    <w:rsid w:val="000A29F9"/>
    <w:rsid w:val="000A74BD"/>
    <w:rsid w:val="000B51B3"/>
    <w:rsid w:val="000B55BC"/>
    <w:rsid w:val="000C1383"/>
    <w:rsid w:val="000C5701"/>
    <w:rsid w:val="000C5C86"/>
    <w:rsid w:val="000C642E"/>
    <w:rsid w:val="000D3D6E"/>
    <w:rsid w:val="000D454B"/>
    <w:rsid w:val="000D580D"/>
    <w:rsid w:val="000E0B14"/>
    <w:rsid w:val="000E36DB"/>
    <w:rsid w:val="000E3955"/>
    <w:rsid w:val="000E53DE"/>
    <w:rsid w:val="000F5AD7"/>
    <w:rsid w:val="000F6C1B"/>
    <w:rsid w:val="001051FD"/>
    <w:rsid w:val="00105D22"/>
    <w:rsid w:val="00110EBF"/>
    <w:rsid w:val="00112362"/>
    <w:rsid w:val="00113A5B"/>
    <w:rsid w:val="00114EFC"/>
    <w:rsid w:val="001243C9"/>
    <w:rsid w:val="00126E46"/>
    <w:rsid w:val="0013263A"/>
    <w:rsid w:val="001344C0"/>
    <w:rsid w:val="0014252D"/>
    <w:rsid w:val="00142C70"/>
    <w:rsid w:val="00144B02"/>
    <w:rsid w:val="00151107"/>
    <w:rsid w:val="0015330E"/>
    <w:rsid w:val="001555A7"/>
    <w:rsid w:val="00162C24"/>
    <w:rsid w:val="0016444F"/>
    <w:rsid w:val="00164BCD"/>
    <w:rsid w:val="0016507A"/>
    <w:rsid w:val="00172A51"/>
    <w:rsid w:val="0018669A"/>
    <w:rsid w:val="00191D1F"/>
    <w:rsid w:val="001A01E7"/>
    <w:rsid w:val="001A0258"/>
    <w:rsid w:val="001A1E8A"/>
    <w:rsid w:val="001A503D"/>
    <w:rsid w:val="001A5132"/>
    <w:rsid w:val="001A782B"/>
    <w:rsid w:val="001B5435"/>
    <w:rsid w:val="001C26E8"/>
    <w:rsid w:val="001C5B59"/>
    <w:rsid w:val="001C6CF2"/>
    <w:rsid w:val="001D5D47"/>
    <w:rsid w:val="001E2BBE"/>
    <w:rsid w:val="001E3746"/>
    <w:rsid w:val="001E5B5B"/>
    <w:rsid w:val="002007F6"/>
    <w:rsid w:val="00203E2B"/>
    <w:rsid w:val="0020500E"/>
    <w:rsid w:val="00206248"/>
    <w:rsid w:val="0021345F"/>
    <w:rsid w:val="00221D22"/>
    <w:rsid w:val="002232DA"/>
    <w:rsid w:val="00233B5F"/>
    <w:rsid w:val="002340CB"/>
    <w:rsid w:val="00236731"/>
    <w:rsid w:val="00240C5F"/>
    <w:rsid w:val="0024174B"/>
    <w:rsid w:val="00242270"/>
    <w:rsid w:val="002459B8"/>
    <w:rsid w:val="00245FF9"/>
    <w:rsid w:val="00250763"/>
    <w:rsid w:val="002515CF"/>
    <w:rsid w:val="002515DE"/>
    <w:rsid w:val="002564EB"/>
    <w:rsid w:val="002618E0"/>
    <w:rsid w:val="002648D1"/>
    <w:rsid w:val="00267110"/>
    <w:rsid w:val="00272B61"/>
    <w:rsid w:val="00274C44"/>
    <w:rsid w:val="00282E4D"/>
    <w:rsid w:val="0029197E"/>
    <w:rsid w:val="002940A5"/>
    <w:rsid w:val="002975C0"/>
    <w:rsid w:val="00297EA6"/>
    <w:rsid w:val="002A24A9"/>
    <w:rsid w:val="002A42A3"/>
    <w:rsid w:val="002B2EE7"/>
    <w:rsid w:val="002B42F1"/>
    <w:rsid w:val="002B572F"/>
    <w:rsid w:val="002C374E"/>
    <w:rsid w:val="002C4AEB"/>
    <w:rsid w:val="002C5D84"/>
    <w:rsid w:val="002D4293"/>
    <w:rsid w:val="002D75F7"/>
    <w:rsid w:val="002D7FD4"/>
    <w:rsid w:val="002E0772"/>
    <w:rsid w:val="002E1759"/>
    <w:rsid w:val="002E4525"/>
    <w:rsid w:val="002E68DE"/>
    <w:rsid w:val="002F16F9"/>
    <w:rsid w:val="002F3DEA"/>
    <w:rsid w:val="00303A60"/>
    <w:rsid w:val="00312BBF"/>
    <w:rsid w:val="00314ED5"/>
    <w:rsid w:val="00320126"/>
    <w:rsid w:val="00323724"/>
    <w:rsid w:val="00325191"/>
    <w:rsid w:val="0032599B"/>
    <w:rsid w:val="00330971"/>
    <w:rsid w:val="003328B1"/>
    <w:rsid w:val="003353A1"/>
    <w:rsid w:val="003418B5"/>
    <w:rsid w:val="00343A02"/>
    <w:rsid w:val="003467D5"/>
    <w:rsid w:val="00347949"/>
    <w:rsid w:val="00350FC8"/>
    <w:rsid w:val="00353EB1"/>
    <w:rsid w:val="00355FF9"/>
    <w:rsid w:val="0036385E"/>
    <w:rsid w:val="00363B72"/>
    <w:rsid w:val="0036499C"/>
    <w:rsid w:val="003716F9"/>
    <w:rsid w:val="00372318"/>
    <w:rsid w:val="00376886"/>
    <w:rsid w:val="00381828"/>
    <w:rsid w:val="003829D3"/>
    <w:rsid w:val="00383A16"/>
    <w:rsid w:val="00384887"/>
    <w:rsid w:val="00384E69"/>
    <w:rsid w:val="003866B2"/>
    <w:rsid w:val="00391D2A"/>
    <w:rsid w:val="00393E19"/>
    <w:rsid w:val="00396A5A"/>
    <w:rsid w:val="00396FC1"/>
    <w:rsid w:val="003B647F"/>
    <w:rsid w:val="003C1298"/>
    <w:rsid w:val="003C5284"/>
    <w:rsid w:val="003D0DF3"/>
    <w:rsid w:val="003D24F2"/>
    <w:rsid w:val="003D29E0"/>
    <w:rsid w:val="003D4ABC"/>
    <w:rsid w:val="003D72A7"/>
    <w:rsid w:val="003D77C9"/>
    <w:rsid w:val="003E5BF1"/>
    <w:rsid w:val="003F0B5F"/>
    <w:rsid w:val="003F14D7"/>
    <w:rsid w:val="003F21B3"/>
    <w:rsid w:val="003F2A0A"/>
    <w:rsid w:val="00401C75"/>
    <w:rsid w:val="00412F4E"/>
    <w:rsid w:val="00430EE3"/>
    <w:rsid w:val="00436E33"/>
    <w:rsid w:val="00440EB0"/>
    <w:rsid w:val="004437DD"/>
    <w:rsid w:val="00445EA5"/>
    <w:rsid w:val="00446990"/>
    <w:rsid w:val="00452DC5"/>
    <w:rsid w:val="00453BEF"/>
    <w:rsid w:val="00454838"/>
    <w:rsid w:val="004548A7"/>
    <w:rsid w:val="00457727"/>
    <w:rsid w:val="00465D58"/>
    <w:rsid w:val="004808CD"/>
    <w:rsid w:val="00482250"/>
    <w:rsid w:val="00486009"/>
    <w:rsid w:val="00486783"/>
    <w:rsid w:val="00487708"/>
    <w:rsid w:val="00492EF3"/>
    <w:rsid w:val="004A0022"/>
    <w:rsid w:val="004A259C"/>
    <w:rsid w:val="004A5641"/>
    <w:rsid w:val="004A59D1"/>
    <w:rsid w:val="004B29CA"/>
    <w:rsid w:val="004B2C5F"/>
    <w:rsid w:val="004B7081"/>
    <w:rsid w:val="004C0E4F"/>
    <w:rsid w:val="004C598F"/>
    <w:rsid w:val="004D0783"/>
    <w:rsid w:val="004D238C"/>
    <w:rsid w:val="004D5380"/>
    <w:rsid w:val="004E0CF1"/>
    <w:rsid w:val="004E1825"/>
    <w:rsid w:val="004F45BB"/>
    <w:rsid w:val="004F5E58"/>
    <w:rsid w:val="004F7A62"/>
    <w:rsid w:val="00507A62"/>
    <w:rsid w:val="005119A7"/>
    <w:rsid w:val="00514EA5"/>
    <w:rsid w:val="005155BA"/>
    <w:rsid w:val="00525601"/>
    <w:rsid w:val="00527739"/>
    <w:rsid w:val="00530167"/>
    <w:rsid w:val="00532033"/>
    <w:rsid w:val="005365F9"/>
    <w:rsid w:val="005424A0"/>
    <w:rsid w:val="0055137E"/>
    <w:rsid w:val="005515E8"/>
    <w:rsid w:val="005516DD"/>
    <w:rsid w:val="00552BF2"/>
    <w:rsid w:val="00555854"/>
    <w:rsid w:val="00555FB1"/>
    <w:rsid w:val="005562CF"/>
    <w:rsid w:val="0056200D"/>
    <w:rsid w:val="00567A24"/>
    <w:rsid w:val="0058678E"/>
    <w:rsid w:val="00593D55"/>
    <w:rsid w:val="0059571F"/>
    <w:rsid w:val="005A07AE"/>
    <w:rsid w:val="005A0927"/>
    <w:rsid w:val="005B02CF"/>
    <w:rsid w:val="005B364F"/>
    <w:rsid w:val="005B389B"/>
    <w:rsid w:val="005B3CAC"/>
    <w:rsid w:val="005B41BB"/>
    <w:rsid w:val="005B67FA"/>
    <w:rsid w:val="005C4C4E"/>
    <w:rsid w:val="005C6CCC"/>
    <w:rsid w:val="005C77FF"/>
    <w:rsid w:val="005D1014"/>
    <w:rsid w:val="005D11C5"/>
    <w:rsid w:val="005D660D"/>
    <w:rsid w:val="005E2233"/>
    <w:rsid w:val="005E2575"/>
    <w:rsid w:val="005E265C"/>
    <w:rsid w:val="005E5D8E"/>
    <w:rsid w:val="005F2B86"/>
    <w:rsid w:val="005F5D96"/>
    <w:rsid w:val="005F62A9"/>
    <w:rsid w:val="005F6A9B"/>
    <w:rsid w:val="006007F9"/>
    <w:rsid w:val="00600E79"/>
    <w:rsid w:val="00601FD1"/>
    <w:rsid w:val="00603AD7"/>
    <w:rsid w:val="006053FD"/>
    <w:rsid w:val="00606002"/>
    <w:rsid w:val="0060726C"/>
    <w:rsid w:val="00612125"/>
    <w:rsid w:val="00630CD1"/>
    <w:rsid w:val="00636CF6"/>
    <w:rsid w:val="006441EE"/>
    <w:rsid w:val="00645ED3"/>
    <w:rsid w:val="00646406"/>
    <w:rsid w:val="00650BCE"/>
    <w:rsid w:val="00650D7D"/>
    <w:rsid w:val="00653E68"/>
    <w:rsid w:val="006545B3"/>
    <w:rsid w:val="00654E03"/>
    <w:rsid w:val="00657FAC"/>
    <w:rsid w:val="00665D8E"/>
    <w:rsid w:val="00675118"/>
    <w:rsid w:val="00680DE1"/>
    <w:rsid w:val="0068194C"/>
    <w:rsid w:val="006823D6"/>
    <w:rsid w:val="00685CE5"/>
    <w:rsid w:val="00695AC0"/>
    <w:rsid w:val="006A0745"/>
    <w:rsid w:val="006A24F5"/>
    <w:rsid w:val="006A2BBD"/>
    <w:rsid w:val="006B0FBD"/>
    <w:rsid w:val="006B13E5"/>
    <w:rsid w:val="006C4004"/>
    <w:rsid w:val="006C6D3F"/>
    <w:rsid w:val="006D46D7"/>
    <w:rsid w:val="006E00AD"/>
    <w:rsid w:val="006E4567"/>
    <w:rsid w:val="006E4703"/>
    <w:rsid w:val="006F060D"/>
    <w:rsid w:val="006F74EE"/>
    <w:rsid w:val="007072E1"/>
    <w:rsid w:val="00711010"/>
    <w:rsid w:val="0071161C"/>
    <w:rsid w:val="00713E7F"/>
    <w:rsid w:val="00714A59"/>
    <w:rsid w:val="00717AC8"/>
    <w:rsid w:val="007205ED"/>
    <w:rsid w:val="00721D9F"/>
    <w:rsid w:val="00726622"/>
    <w:rsid w:val="007352A8"/>
    <w:rsid w:val="00735C33"/>
    <w:rsid w:val="0074296E"/>
    <w:rsid w:val="00742C14"/>
    <w:rsid w:val="00742DAD"/>
    <w:rsid w:val="007454D3"/>
    <w:rsid w:val="007456C7"/>
    <w:rsid w:val="00751515"/>
    <w:rsid w:val="00754635"/>
    <w:rsid w:val="00761335"/>
    <w:rsid w:val="00761AD4"/>
    <w:rsid w:val="00765131"/>
    <w:rsid w:val="00765E24"/>
    <w:rsid w:val="007661AA"/>
    <w:rsid w:val="00767B14"/>
    <w:rsid w:val="007713EB"/>
    <w:rsid w:val="0077190E"/>
    <w:rsid w:val="00771E98"/>
    <w:rsid w:val="007727D1"/>
    <w:rsid w:val="007744DC"/>
    <w:rsid w:val="007748A8"/>
    <w:rsid w:val="00774FBC"/>
    <w:rsid w:val="00780470"/>
    <w:rsid w:val="0079743F"/>
    <w:rsid w:val="007A41C0"/>
    <w:rsid w:val="007A4A3C"/>
    <w:rsid w:val="007B45D4"/>
    <w:rsid w:val="007B519E"/>
    <w:rsid w:val="007B7AAE"/>
    <w:rsid w:val="007C0CB6"/>
    <w:rsid w:val="007C1463"/>
    <w:rsid w:val="007C1738"/>
    <w:rsid w:val="007C3E5A"/>
    <w:rsid w:val="007C4135"/>
    <w:rsid w:val="007D56E1"/>
    <w:rsid w:val="007E19E1"/>
    <w:rsid w:val="007E1C01"/>
    <w:rsid w:val="007E2695"/>
    <w:rsid w:val="007E4B3B"/>
    <w:rsid w:val="007F0721"/>
    <w:rsid w:val="007F2F95"/>
    <w:rsid w:val="007F550F"/>
    <w:rsid w:val="00800735"/>
    <w:rsid w:val="0080205E"/>
    <w:rsid w:val="00805AFD"/>
    <w:rsid w:val="00811777"/>
    <w:rsid w:val="0081228C"/>
    <w:rsid w:val="00813651"/>
    <w:rsid w:val="0082359F"/>
    <w:rsid w:val="008246F2"/>
    <w:rsid w:val="0082635B"/>
    <w:rsid w:val="00826D55"/>
    <w:rsid w:val="008274BA"/>
    <w:rsid w:val="008303E1"/>
    <w:rsid w:val="00835BE4"/>
    <w:rsid w:val="00836B85"/>
    <w:rsid w:val="00843447"/>
    <w:rsid w:val="00843A81"/>
    <w:rsid w:val="00850252"/>
    <w:rsid w:val="00854103"/>
    <w:rsid w:val="008544AD"/>
    <w:rsid w:val="00855EF0"/>
    <w:rsid w:val="00862A08"/>
    <w:rsid w:val="00862D32"/>
    <w:rsid w:val="008657CF"/>
    <w:rsid w:val="00867C91"/>
    <w:rsid w:val="00872CE2"/>
    <w:rsid w:val="008747D6"/>
    <w:rsid w:val="00877D83"/>
    <w:rsid w:val="008819FE"/>
    <w:rsid w:val="00882EE6"/>
    <w:rsid w:val="00882F13"/>
    <w:rsid w:val="008850BB"/>
    <w:rsid w:val="00892AEE"/>
    <w:rsid w:val="008A1E08"/>
    <w:rsid w:val="008A305B"/>
    <w:rsid w:val="008A33E1"/>
    <w:rsid w:val="008A3C40"/>
    <w:rsid w:val="008A4784"/>
    <w:rsid w:val="008A5EF7"/>
    <w:rsid w:val="008A6897"/>
    <w:rsid w:val="008B4AAF"/>
    <w:rsid w:val="008C1129"/>
    <w:rsid w:val="008C3FEB"/>
    <w:rsid w:val="008D5366"/>
    <w:rsid w:val="008D71F3"/>
    <w:rsid w:val="008E5B68"/>
    <w:rsid w:val="008E642D"/>
    <w:rsid w:val="008E719E"/>
    <w:rsid w:val="008F5B37"/>
    <w:rsid w:val="008F750A"/>
    <w:rsid w:val="00906760"/>
    <w:rsid w:val="00906DB7"/>
    <w:rsid w:val="009122A6"/>
    <w:rsid w:val="009134D0"/>
    <w:rsid w:val="00920D65"/>
    <w:rsid w:val="00926E61"/>
    <w:rsid w:val="00930F47"/>
    <w:rsid w:val="00933D4D"/>
    <w:rsid w:val="009505A4"/>
    <w:rsid w:val="00951B56"/>
    <w:rsid w:val="00954CF1"/>
    <w:rsid w:val="00957732"/>
    <w:rsid w:val="00964230"/>
    <w:rsid w:val="00964EAB"/>
    <w:rsid w:val="009726B0"/>
    <w:rsid w:val="00973655"/>
    <w:rsid w:val="009754BF"/>
    <w:rsid w:val="009815B1"/>
    <w:rsid w:val="00991FEB"/>
    <w:rsid w:val="009923BB"/>
    <w:rsid w:val="0099470D"/>
    <w:rsid w:val="00994AD2"/>
    <w:rsid w:val="00994CD9"/>
    <w:rsid w:val="00997FB4"/>
    <w:rsid w:val="009A032B"/>
    <w:rsid w:val="009A2400"/>
    <w:rsid w:val="009B5941"/>
    <w:rsid w:val="009D5DE1"/>
    <w:rsid w:val="009D648B"/>
    <w:rsid w:val="009E0417"/>
    <w:rsid w:val="009F7791"/>
    <w:rsid w:val="00A07485"/>
    <w:rsid w:val="00A10657"/>
    <w:rsid w:val="00A11607"/>
    <w:rsid w:val="00A12057"/>
    <w:rsid w:val="00A12D6D"/>
    <w:rsid w:val="00A12FEF"/>
    <w:rsid w:val="00A20FED"/>
    <w:rsid w:val="00A21879"/>
    <w:rsid w:val="00A34A23"/>
    <w:rsid w:val="00A42D78"/>
    <w:rsid w:val="00A4565A"/>
    <w:rsid w:val="00A56F60"/>
    <w:rsid w:val="00A610C9"/>
    <w:rsid w:val="00A61DC0"/>
    <w:rsid w:val="00A70D24"/>
    <w:rsid w:val="00A7338B"/>
    <w:rsid w:val="00A80E36"/>
    <w:rsid w:val="00A84D77"/>
    <w:rsid w:val="00A86AA6"/>
    <w:rsid w:val="00A86C7F"/>
    <w:rsid w:val="00A9188F"/>
    <w:rsid w:val="00A952C3"/>
    <w:rsid w:val="00A96F10"/>
    <w:rsid w:val="00AA14CD"/>
    <w:rsid w:val="00AA7516"/>
    <w:rsid w:val="00AA7B73"/>
    <w:rsid w:val="00AB0AD8"/>
    <w:rsid w:val="00AB1126"/>
    <w:rsid w:val="00AB67A0"/>
    <w:rsid w:val="00AC1F44"/>
    <w:rsid w:val="00AC59EF"/>
    <w:rsid w:val="00AD0CFF"/>
    <w:rsid w:val="00AD0E20"/>
    <w:rsid w:val="00AE1046"/>
    <w:rsid w:val="00AE52D4"/>
    <w:rsid w:val="00AE7FA3"/>
    <w:rsid w:val="00B04950"/>
    <w:rsid w:val="00B04C58"/>
    <w:rsid w:val="00B06017"/>
    <w:rsid w:val="00B17E85"/>
    <w:rsid w:val="00B206C7"/>
    <w:rsid w:val="00B2340D"/>
    <w:rsid w:val="00B23BFB"/>
    <w:rsid w:val="00B25BB4"/>
    <w:rsid w:val="00B30049"/>
    <w:rsid w:val="00B325B9"/>
    <w:rsid w:val="00B325DF"/>
    <w:rsid w:val="00B36696"/>
    <w:rsid w:val="00B43DE5"/>
    <w:rsid w:val="00B45745"/>
    <w:rsid w:val="00B46D33"/>
    <w:rsid w:val="00B50C48"/>
    <w:rsid w:val="00B539C5"/>
    <w:rsid w:val="00B54C6D"/>
    <w:rsid w:val="00B56D11"/>
    <w:rsid w:val="00B5724E"/>
    <w:rsid w:val="00B63413"/>
    <w:rsid w:val="00B6381D"/>
    <w:rsid w:val="00B64C26"/>
    <w:rsid w:val="00B65CB9"/>
    <w:rsid w:val="00B66A77"/>
    <w:rsid w:val="00B74F65"/>
    <w:rsid w:val="00B7515E"/>
    <w:rsid w:val="00B7543B"/>
    <w:rsid w:val="00B870AF"/>
    <w:rsid w:val="00B908EA"/>
    <w:rsid w:val="00B95C37"/>
    <w:rsid w:val="00B9741B"/>
    <w:rsid w:val="00BA758F"/>
    <w:rsid w:val="00BB3207"/>
    <w:rsid w:val="00BB68AA"/>
    <w:rsid w:val="00BC1960"/>
    <w:rsid w:val="00BC1ABC"/>
    <w:rsid w:val="00BC5486"/>
    <w:rsid w:val="00BD2F08"/>
    <w:rsid w:val="00BD3BF4"/>
    <w:rsid w:val="00BD56C4"/>
    <w:rsid w:val="00BF3163"/>
    <w:rsid w:val="00BF4876"/>
    <w:rsid w:val="00BF7A2C"/>
    <w:rsid w:val="00C03423"/>
    <w:rsid w:val="00C03B55"/>
    <w:rsid w:val="00C04FFC"/>
    <w:rsid w:val="00C0529A"/>
    <w:rsid w:val="00C13F8E"/>
    <w:rsid w:val="00C14D16"/>
    <w:rsid w:val="00C157F6"/>
    <w:rsid w:val="00C305DB"/>
    <w:rsid w:val="00C31AA2"/>
    <w:rsid w:val="00C401CD"/>
    <w:rsid w:val="00C4299A"/>
    <w:rsid w:val="00C47968"/>
    <w:rsid w:val="00C50FCF"/>
    <w:rsid w:val="00C55BEA"/>
    <w:rsid w:val="00C604A4"/>
    <w:rsid w:val="00C725B4"/>
    <w:rsid w:val="00C741A8"/>
    <w:rsid w:val="00C7479E"/>
    <w:rsid w:val="00C77D0F"/>
    <w:rsid w:val="00C82E73"/>
    <w:rsid w:val="00C908F7"/>
    <w:rsid w:val="00C92096"/>
    <w:rsid w:val="00C95897"/>
    <w:rsid w:val="00CA0A17"/>
    <w:rsid w:val="00CA2FC3"/>
    <w:rsid w:val="00CA66CE"/>
    <w:rsid w:val="00CB59DB"/>
    <w:rsid w:val="00CC3044"/>
    <w:rsid w:val="00CC43D6"/>
    <w:rsid w:val="00CC496C"/>
    <w:rsid w:val="00CC53E5"/>
    <w:rsid w:val="00CC5911"/>
    <w:rsid w:val="00CC7EBD"/>
    <w:rsid w:val="00CD6DF5"/>
    <w:rsid w:val="00CD7B91"/>
    <w:rsid w:val="00CE0A02"/>
    <w:rsid w:val="00CE22CB"/>
    <w:rsid w:val="00CE4D85"/>
    <w:rsid w:val="00CE674F"/>
    <w:rsid w:val="00CF00A3"/>
    <w:rsid w:val="00CF2709"/>
    <w:rsid w:val="00CF461C"/>
    <w:rsid w:val="00CF79DA"/>
    <w:rsid w:val="00D018AB"/>
    <w:rsid w:val="00D03025"/>
    <w:rsid w:val="00D11FCB"/>
    <w:rsid w:val="00D16342"/>
    <w:rsid w:val="00D17941"/>
    <w:rsid w:val="00D24AD4"/>
    <w:rsid w:val="00D24CDE"/>
    <w:rsid w:val="00D33811"/>
    <w:rsid w:val="00D33C6E"/>
    <w:rsid w:val="00D34D28"/>
    <w:rsid w:val="00D42603"/>
    <w:rsid w:val="00D444A7"/>
    <w:rsid w:val="00D47803"/>
    <w:rsid w:val="00D54C97"/>
    <w:rsid w:val="00D5508F"/>
    <w:rsid w:val="00D55248"/>
    <w:rsid w:val="00D600E1"/>
    <w:rsid w:val="00D60CD1"/>
    <w:rsid w:val="00D62380"/>
    <w:rsid w:val="00D62B69"/>
    <w:rsid w:val="00D64CC5"/>
    <w:rsid w:val="00D66222"/>
    <w:rsid w:val="00D66F0A"/>
    <w:rsid w:val="00D70E77"/>
    <w:rsid w:val="00D7456A"/>
    <w:rsid w:val="00D847D6"/>
    <w:rsid w:val="00D84CEF"/>
    <w:rsid w:val="00D92949"/>
    <w:rsid w:val="00D94594"/>
    <w:rsid w:val="00DA2802"/>
    <w:rsid w:val="00DA7148"/>
    <w:rsid w:val="00DB79EB"/>
    <w:rsid w:val="00DB7FC8"/>
    <w:rsid w:val="00DC4307"/>
    <w:rsid w:val="00DC44F9"/>
    <w:rsid w:val="00DC5255"/>
    <w:rsid w:val="00DC75EB"/>
    <w:rsid w:val="00DD32EB"/>
    <w:rsid w:val="00DE170B"/>
    <w:rsid w:val="00DE19FD"/>
    <w:rsid w:val="00DE1F02"/>
    <w:rsid w:val="00DE76DE"/>
    <w:rsid w:val="00DF0872"/>
    <w:rsid w:val="00DF0EDF"/>
    <w:rsid w:val="00DF2D4E"/>
    <w:rsid w:val="00DF6C10"/>
    <w:rsid w:val="00E02C6C"/>
    <w:rsid w:val="00E02EEC"/>
    <w:rsid w:val="00E061B7"/>
    <w:rsid w:val="00E07F45"/>
    <w:rsid w:val="00E10E70"/>
    <w:rsid w:val="00E1196E"/>
    <w:rsid w:val="00E122D2"/>
    <w:rsid w:val="00E14D3F"/>
    <w:rsid w:val="00E20023"/>
    <w:rsid w:val="00E20B19"/>
    <w:rsid w:val="00E20F7C"/>
    <w:rsid w:val="00E216C1"/>
    <w:rsid w:val="00E306DF"/>
    <w:rsid w:val="00E3084A"/>
    <w:rsid w:val="00E53B07"/>
    <w:rsid w:val="00E53F78"/>
    <w:rsid w:val="00E66647"/>
    <w:rsid w:val="00E66C4A"/>
    <w:rsid w:val="00E75573"/>
    <w:rsid w:val="00E75F96"/>
    <w:rsid w:val="00E76A46"/>
    <w:rsid w:val="00E81C8F"/>
    <w:rsid w:val="00E84A2B"/>
    <w:rsid w:val="00E910B2"/>
    <w:rsid w:val="00E93774"/>
    <w:rsid w:val="00E9684A"/>
    <w:rsid w:val="00E9735E"/>
    <w:rsid w:val="00EA0943"/>
    <w:rsid w:val="00EA12DD"/>
    <w:rsid w:val="00EA2356"/>
    <w:rsid w:val="00EA688E"/>
    <w:rsid w:val="00EB0ECF"/>
    <w:rsid w:val="00EB13CC"/>
    <w:rsid w:val="00EB2094"/>
    <w:rsid w:val="00EB5043"/>
    <w:rsid w:val="00EB5680"/>
    <w:rsid w:val="00EB74AF"/>
    <w:rsid w:val="00EC12D5"/>
    <w:rsid w:val="00EC38A3"/>
    <w:rsid w:val="00ED29E8"/>
    <w:rsid w:val="00ED2A0C"/>
    <w:rsid w:val="00ED300A"/>
    <w:rsid w:val="00ED3D3A"/>
    <w:rsid w:val="00ED6E2F"/>
    <w:rsid w:val="00EE1DF7"/>
    <w:rsid w:val="00EE4EFD"/>
    <w:rsid w:val="00F01629"/>
    <w:rsid w:val="00F02FAC"/>
    <w:rsid w:val="00F10C4F"/>
    <w:rsid w:val="00F148C2"/>
    <w:rsid w:val="00F17BC9"/>
    <w:rsid w:val="00F20104"/>
    <w:rsid w:val="00F320C8"/>
    <w:rsid w:val="00F3578C"/>
    <w:rsid w:val="00F37D0D"/>
    <w:rsid w:val="00F40AA0"/>
    <w:rsid w:val="00F43686"/>
    <w:rsid w:val="00F45F20"/>
    <w:rsid w:val="00F46385"/>
    <w:rsid w:val="00F46AD0"/>
    <w:rsid w:val="00F47C51"/>
    <w:rsid w:val="00F47F90"/>
    <w:rsid w:val="00F52C75"/>
    <w:rsid w:val="00F5743E"/>
    <w:rsid w:val="00F634DB"/>
    <w:rsid w:val="00F7539A"/>
    <w:rsid w:val="00F766F2"/>
    <w:rsid w:val="00F81A53"/>
    <w:rsid w:val="00F82189"/>
    <w:rsid w:val="00F82AE1"/>
    <w:rsid w:val="00F833FB"/>
    <w:rsid w:val="00F84281"/>
    <w:rsid w:val="00F873E1"/>
    <w:rsid w:val="00F90388"/>
    <w:rsid w:val="00F9242A"/>
    <w:rsid w:val="00F95BFC"/>
    <w:rsid w:val="00FA1BF3"/>
    <w:rsid w:val="00FA1BF4"/>
    <w:rsid w:val="00FA4EC0"/>
    <w:rsid w:val="00FA5274"/>
    <w:rsid w:val="00FA613F"/>
    <w:rsid w:val="00FA71F8"/>
    <w:rsid w:val="00FB0CB3"/>
    <w:rsid w:val="00FB1AE1"/>
    <w:rsid w:val="00FB3E07"/>
    <w:rsid w:val="00FB6FC5"/>
    <w:rsid w:val="00FC108C"/>
    <w:rsid w:val="00FC2A44"/>
    <w:rsid w:val="00FC2EA0"/>
    <w:rsid w:val="00FC51ED"/>
    <w:rsid w:val="00FC753A"/>
    <w:rsid w:val="00FD4408"/>
    <w:rsid w:val="00FE3A36"/>
    <w:rsid w:val="00FE411F"/>
    <w:rsid w:val="78DC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 w:qFormat="1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qFormat/>
    <w:rPr>
      <w:rFonts w:ascii="Tahoma" w:hAnsi="Tahoma" w:cs="Tahoma"/>
      <w:sz w:val="16"/>
      <w:szCs w:val="16"/>
    </w:rPr>
  </w:style>
  <w:style w:type="paragraph" w:styleId="2">
    <w:name w:val="Body Text 2"/>
    <w:basedOn w:val="a"/>
    <w:qFormat/>
    <w:pPr>
      <w:spacing w:after="120" w:line="480" w:lineRule="auto"/>
    </w:pPr>
  </w:style>
  <w:style w:type="paragraph" w:styleId="a6">
    <w:name w:val="header"/>
    <w:basedOn w:val="a"/>
    <w:link w:val="a7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sz w:val="24"/>
    </w:rPr>
  </w:style>
  <w:style w:type="paragraph" w:customStyle="1" w:styleId="ConsPlusNormal13">
    <w:name w:val="ConsPlusNormal + 13 пт"/>
    <w:basedOn w:val="a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qFormat/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qFormat/>
    <w:rPr>
      <w:sz w:val="24"/>
      <w:szCs w:val="24"/>
    </w:rPr>
  </w:style>
  <w:style w:type="character" w:customStyle="1" w:styleId="aa">
    <w:name w:val="Нижний колонтитул Знак"/>
    <w:link w:val="a9"/>
    <w:qFormat/>
    <w:rPr>
      <w:sz w:val="24"/>
      <w:szCs w:val="24"/>
    </w:rPr>
  </w:style>
  <w:style w:type="character" w:customStyle="1" w:styleId="a5">
    <w:name w:val="Текст выноски Знак"/>
    <w:link w:val="a4"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 w:qFormat="1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qFormat/>
    <w:rPr>
      <w:rFonts w:ascii="Tahoma" w:hAnsi="Tahoma" w:cs="Tahoma"/>
      <w:sz w:val="16"/>
      <w:szCs w:val="16"/>
    </w:rPr>
  </w:style>
  <w:style w:type="paragraph" w:styleId="2">
    <w:name w:val="Body Text 2"/>
    <w:basedOn w:val="a"/>
    <w:qFormat/>
    <w:pPr>
      <w:spacing w:after="120" w:line="480" w:lineRule="auto"/>
    </w:pPr>
  </w:style>
  <w:style w:type="paragraph" w:styleId="a6">
    <w:name w:val="header"/>
    <w:basedOn w:val="a"/>
    <w:link w:val="a7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sz w:val="24"/>
    </w:rPr>
  </w:style>
  <w:style w:type="paragraph" w:customStyle="1" w:styleId="ConsPlusNormal13">
    <w:name w:val="ConsPlusNormal + 13 пт"/>
    <w:basedOn w:val="a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qFormat/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qFormat/>
    <w:rPr>
      <w:sz w:val="24"/>
      <w:szCs w:val="24"/>
    </w:rPr>
  </w:style>
  <w:style w:type="character" w:customStyle="1" w:styleId="aa">
    <w:name w:val="Нижний колонтитул Знак"/>
    <w:link w:val="a9"/>
    <w:qFormat/>
    <w:rPr>
      <w:sz w:val="24"/>
      <w:szCs w:val="24"/>
    </w:rPr>
  </w:style>
  <w:style w:type="character" w:customStyle="1" w:styleId="a5">
    <w:name w:val="Текст выноски Знак"/>
    <w:link w:val="a4"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B82016-320E-4BDA-A361-F8D61338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1907</Words>
  <Characters>10874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</cp:revision>
  <cp:lastPrinted>2021-01-11T02:37:00Z</cp:lastPrinted>
  <dcterms:created xsi:type="dcterms:W3CDTF">2021-12-15T06:43:00Z</dcterms:created>
  <dcterms:modified xsi:type="dcterms:W3CDTF">2024-12-20T01:29:00Z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CEC7D22EF8794E349BBCA67D905F5918_13</vt:lpwstr>
  </property>
</Properties>
</file>